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34" w:rsidRDefault="00FB06E7" w:rsidP="00BF2D27">
      <w:pPr>
        <w:spacing w:after="0" w:line="240" w:lineRule="auto"/>
        <w:ind w:right="2834"/>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I. </w:t>
      </w:r>
      <w:r w:rsidRPr="00FB06E7">
        <w:rPr>
          <w:rFonts w:ascii="Times New Roman" w:hAnsi="Times New Roman" w:cs="Times New Roman"/>
          <w:b/>
          <w:sz w:val="28"/>
          <w:szCs w:val="28"/>
        </w:rPr>
        <w:t>CÔNG THỨC MỞ BÀI NGHỊ LUẬN XÃ HỘI</w:t>
      </w:r>
    </w:p>
    <w:p w:rsidR="00FB06E7" w:rsidRPr="00FB06E7" w:rsidRDefault="00FB06E7" w:rsidP="00FB06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DẠNG ĐỀ VỀ MỘT HIỆN TƯỢNG XÃ HỘI</w:t>
      </w:r>
    </w:p>
    <w:tbl>
      <w:tblPr>
        <w:tblStyle w:val="TableGrid"/>
        <w:tblW w:w="5000" w:type="pct"/>
        <w:tblLayout w:type="fixed"/>
        <w:tblLook w:val="04A0" w:firstRow="1" w:lastRow="0" w:firstColumn="1" w:lastColumn="0" w:noHBand="0" w:noVBand="1"/>
      </w:tblPr>
      <w:tblGrid>
        <w:gridCol w:w="4958"/>
        <w:gridCol w:w="515"/>
        <w:gridCol w:w="4439"/>
      </w:tblGrid>
      <w:tr w:rsidR="00FB06E7" w:rsidRPr="00D45A58" w:rsidTr="00BF2D27">
        <w:trPr>
          <w:trHeight w:val="266"/>
        </w:trPr>
        <w:tc>
          <w:tcPr>
            <w:tcW w:w="5000" w:type="pct"/>
            <w:gridSpan w:val="3"/>
            <w:shd w:val="clear" w:color="auto" w:fill="D9E2F3" w:themeFill="accent5" w:themeFillTint="33"/>
            <w:vAlign w:val="center"/>
          </w:tcPr>
          <w:p w:rsidR="00FB06E7" w:rsidRDefault="00FB06E7" w:rsidP="00FB06E7">
            <w:pPr>
              <w:spacing w:line="276" w:lineRule="auto"/>
              <w:jc w:val="center"/>
              <w:rPr>
                <w:rFonts w:ascii="Times New Roman" w:hAnsi="Times New Roman" w:cs="Times New Roman"/>
                <w:b/>
                <w:bCs/>
                <w:color w:val="000000" w:themeColor="text1"/>
                <w:sz w:val="26"/>
                <w:szCs w:val="26"/>
              </w:rPr>
            </w:pPr>
            <w:r w:rsidRPr="00D45A58">
              <w:rPr>
                <w:rFonts w:ascii="Times New Roman" w:hAnsi="Times New Roman" w:cs="Times New Roman"/>
                <w:b/>
                <w:bCs/>
                <w:color w:val="000000" w:themeColor="text1"/>
                <w:sz w:val="26"/>
                <w:szCs w:val="26"/>
              </w:rPr>
              <w:t>Mở bài= dẫn dắt + nêu vấn đề</w:t>
            </w:r>
          </w:p>
          <w:p w:rsidR="00FB06E7" w:rsidRPr="00D45A58" w:rsidRDefault="00FB06E7" w:rsidP="00FB06E7">
            <w:pPr>
              <w:spacing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Gọi vấn đề được nêu trong đề bài là A</w:t>
            </w:r>
          </w:p>
        </w:tc>
      </w:tr>
      <w:tr w:rsidR="00FB06E7" w:rsidRPr="00D45A58" w:rsidTr="00BF2D27">
        <w:tc>
          <w:tcPr>
            <w:tcW w:w="2761" w:type="pct"/>
            <w:gridSpan w:val="2"/>
          </w:tcPr>
          <w:p w:rsidR="00FB06E7" w:rsidRPr="00C33260" w:rsidRDefault="00FB06E7" w:rsidP="00FB06E7">
            <w:pPr>
              <w:spacing w:line="276" w:lineRule="auto"/>
              <w:jc w:val="both"/>
              <w:rPr>
                <w:rFonts w:ascii="Times New Roman" w:hAnsi="Times New Roman" w:cs="Times New Roman"/>
                <w:sz w:val="26"/>
                <w:szCs w:val="26"/>
              </w:rPr>
            </w:pPr>
            <w:r w:rsidRPr="00C33260">
              <w:rPr>
                <w:rFonts w:ascii="Times New Roman" w:hAnsi="Times New Roman" w:cs="Times New Roman"/>
                <w:b/>
                <w:bCs/>
                <w:sz w:val="26"/>
                <w:szCs w:val="26"/>
              </w:rPr>
              <w:t>Cách 1:</w:t>
            </w:r>
            <w:r w:rsidRPr="00C33260">
              <w:rPr>
                <w:rFonts w:ascii="Times New Roman" w:hAnsi="Times New Roman" w:cs="Times New Roman"/>
                <w:sz w:val="26"/>
                <w:szCs w:val="26"/>
              </w:rPr>
              <w:t xml:space="preserve"> Nếu ví cuộc sống là một bức tranh muôn màu muôn vẻ thì chắc hẳn ở đó sẽ có màu xanh của niềm tin, hi vọng, có sắc đỏ của tình cảm yêu thương, có sắc tím của sự thủy chung, gắn bó. Và thật may mắn/đáng buồn khi trong bức tranh ấy còn có + màu sắc tương ứng + của </w:t>
            </w:r>
            <w:r w:rsidRPr="00FB06E7">
              <w:rPr>
                <w:rFonts w:ascii="Times New Roman" w:hAnsi="Times New Roman" w:cs="Times New Roman"/>
                <w:b/>
                <w:sz w:val="26"/>
                <w:szCs w:val="26"/>
              </w:rPr>
              <w:t>A</w:t>
            </w:r>
          </w:p>
        </w:tc>
        <w:tc>
          <w:tcPr>
            <w:tcW w:w="2239" w:type="pct"/>
          </w:tcPr>
          <w:p w:rsidR="00FB06E7" w:rsidRPr="00C33260" w:rsidRDefault="00FB06E7" w:rsidP="00207E13">
            <w:pPr>
              <w:spacing w:line="276" w:lineRule="auto"/>
              <w:rPr>
                <w:rFonts w:ascii="Times New Roman" w:hAnsi="Times New Roman" w:cs="Times New Roman"/>
                <w:sz w:val="26"/>
                <w:szCs w:val="26"/>
              </w:rPr>
            </w:pPr>
            <w:r w:rsidRPr="00C33260">
              <w:rPr>
                <w:rFonts w:ascii="Times New Roman" w:hAnsi="Times New Roman" w:cs="Times New Roman"/>
                <w:sz w:val="26"/>
                <w:szCs w:val="26"/>
              </w:rPr>
              <w:t xml:space="preserve">Nếu ví cuộc sống là một bức tranh muôn màu muôn vẻ thì chắc hẳn ở đó sẽ có màu xanh của niềm tin, hi vọng, có sắc đỏ của tình cảm yêu thương, có sắc tím của sự thủy chung, gắn bó. Và thật đáng buồn khi trong bức tranh ấy còn có </w:t>
            </w:r>
            <w:r w:rsidRPr="00FB06E7">
              <w:rPr>
                <w:rFonts w:ascii="Times New Roman" w:hAnsi="Times New Roman" w:cs="Times New Roman"/>
                <w:b/>
                <w:sz w:val="26"/>
                <w:szCs w:val="26"/>
              </w:rPr>
              <w:t>màu đen xấu xí</w:t>
            </w:r>
            <w:r w:rsidRPr="00C33260">
              <w:rPr>
                <w:rFonts w:ascii="Times New Roman" w:hAnsi="Times New Roman" w:cs="Times New Roman"/>
                <w:sz w:val="26"/>
                <w:szCs w:val="26"/>
              </w:rPr>
              <w:t xml:space="preserve"> của </w:t>
            </w:r>
            <w:r w:rsidRPr="00FB06E7">
              <w:rPr>
                <w:rFonts w:ascii="Times New Roman" w:hAnsi="Times New Roman" w:cs="Times New Roman"/>
                <w:b/>
                <w:sz w:val="26"/>
                <w:szCs w:val="26"/>
              </w:rPr>
              <w:t>thói quen vứt rác bừa bãi của con người hôm nay.</w:t>
            </w:r>
            <w:r>
              <w:rPr>
                <w:rFonts w:ascii="Times New Roman" w:hAnsi="Times New Roman" w:cs="Times New Roman"/>
                <w:b/>
                <w:sz w:val="26"/>
                <w:szCs w:val="26"/>
              </w:rPr>
              <w:t xml:space="preserve"> (A)</w:t>
            </w:r>
          </w:p>
        </w:tc>
      </w:tr>
      <w:tr w:rsidR="00FB06E7" w:rsidRPr="00D45A58" w:rsidTr="00BF2D27">
        <w:tc>
          <w:tcPr>
            <w:tcW w:w="2501" w:type="pct"/>
          </w:tcPr>
          <w:p w:rsidR="00FB06E7" w:rsidRPr="00C33260" w:rsidRDefault="00FB06E7" w:rsidP="00FB06E7">
            <w:pPr>
              <w:spacing w:line="276" w:lineRule="auto"/>
              <w:jc w:val="both"/>
              <w:rPr>
                <w:rFonts w:ascii="Times New Roman" w:hAnsi="Times New Roman" w:cs="Times New Roman"/>
                <w:sz w:val="26"/>
                <w:szCs w:val="26"/>
              </w:rPr>
            </w:pPr>
            <w:r w:rsidRPr="00C33260">
              <w:rPr>
                <w:rFonts w:ascii="Times New Roman" w:hAnsi="Times New Roman" w:cs="Times New Roman"/>
                <w:b/>
                <w:bCs/>
                <w:sz w:val="26"/>
                <w:szCs w:val="26"/>
              </w:rPr>
              <w:t>Cách 2:</w:t>
            </w:r>
            <w:r w:rsidRPr="00C33260">
              <w:rPr>
                <w:rFonts w:ascii="Times New Roman" w:hAnsi="Times New Roman" w:cs="Times New Roman"/>
                <w:sz w:val="26"/>
                <w:szCs w:val="26"/>
              </w:rPr>
              <w:t xml:space="preserve"> Xã hội của chúng ta hiện nay đang đứng trước nhiều thách thức như: tai nạn giao thông, ô nhiễm môi trường, nạn tham nhũng, bệnh vô cảm… Một trong những vấn đề thách thức hàng đầu hiện nay đó chính là </w:t>
            </w:r>
            <w:r w:rsidRPr="00FB06E7">
              <w:rPr>
                <w:rFonts w:ascii="Times New Roman" w:hAnsi="Times New Roman" w:cs="Times New Roman"/>
                <w:b/>
                <w:sz w:val="26"/>
                <w:szCs w:val="26"/>
              </w:rPr>
              <w:t>A</w:t>
            </w:r>
            <w:r>
              <w:rPr>
                <w:rFonts w:ascii="Times New Roman" w:hAnsi="Times New Roman" w:cs="Times New Roman"/>
                <w:b/>
                <w:sz w:val="26"/>
                <w:szCs w:val="26"/>
              </w:rPr>
              <w:t xml:space="preserve">. </w:t>
            </w:r>
            <w:r w:rsidRPr="00C33260">
              <w:rPr>
                <w:rFonts w:ascii="Times New Roman" w:hAnsi="Times New Roman" w:cs="Times New Roman"/>
                <w:sz w:val="26"/>
                <w:szCs w:val="26"/>
              </w:rPr>
              <w:t>Đây là một hiện tượng xấu có nhiều tác hại mà ta cần lên án và loại bỏ.</w:t>
            </w:r>
          </w:p>
        </w:tc>
        <w:tc>
          <w:tcPr>
            <w:tcW w:w="2499" w:type="pct"/>
            <w:gridSpan w:val="2"/>
          </w:tcPr>
          <w:p w:rsidR="00FB06E7" w:rsidRPr="00C33260" w:rsidRDefault="00FB06E7" w:rsidP="00207E13">
            <w:pPr>
              <w:spacing w:line="276" w:lineRule="auto"/>
              <w:rPr>
                <w:rFonts w:ascii="Times New Roman" w:hAnsi="Times New Roman" w:cs="Times New Roman"/>
                <w:sz w:val="26"/>
                <w:szCs w:val="26"/>
              </w:rPr>
            </w:pPr>
            <w:r w:rsidRPr="00C33260">
              <w:rPr>
                <w:rFonts w:ascii="Times New Roman" w:hAnsi="Times New Roman" w:cs="Times New Roman"/>
                <w:sz w:val="26"/>
                <w:szCs w:val="26"/>
              </w:rPr>
              <w:t xml:space="preserve">Xã hội của chúng ta hiện nay đang đứng trước nhiều thách thức như: tai nạn giao thông, ô nhiễm môi trường, nạn tham nhũng, bệnh vô cảm… Một trong những vấn đề thách thức hàng đầu hiện nay đó chính là </w:t>
            </w:r>
            <w:r w:rsidRPr="00FB06E7">
              <w:rPr>
                <w:rFonts w:ascii="Times New Roman" w:hAnsi="Times New Roman" w:cs="Times New Roman"/>
                <w:b/>
                <w:sz w:val="26"/>
                <w:szCs w:val="26"/>
              </w:rPr>
              <w:t>thói quen xả rác bừa bãi của con ngườ</w:t>
            </w:r>
            <w:r>
              <w:rPr>
                <w:rFonts w:ascii="Times New Roman" w:hAnsi="Times New Roman" w:cs="Times New Roman"/>
                <w:b/>
                <w:sz w:val="26"/>
                <w:szCs w:val="26"/>
              </w:rPr>
              <w:t xml:space="preserve">i (A). </w:t>
            </w:r>
            <w:r w:rsidRPr="00C33260">
              <w:rPr>
                <w:rFonts w:ascii="Times New Roman" w:hAnsi="Times New Roman" w:cs="Times New Roman"/>
                <w:sz w:val="26"/>
                <w:szCs w:val="26"/>
              </w:rPr>
              <w:t>Đây là một hiện tượng xấu có nhiều tác hại mà ta cần lên án và loại bỏ.</w:t>
            </w:r>
          </w:p>
        </w:tc>
      </w:tr>
      <w:tr w:rsidR="00FB06E7" w:rsidRPr="00D45A58" w:rsidTr="00BF2D27">
        <w:tc>
          <w:tcPr>
            <w:tcW w:w="2501" w:type="pct"/>
          </w:tcPr>
          <w:p w:rsidR="00FB06E7" w:rsidRPr="00C33260" w:rsidRDefault="00FB06E7" w:rsidP="00FB06E7">
            <w:pPr>
              <w:spacing w:line="276" w:lineRule="auto"/>
              <w:jc w:val="both"/>
              <w:rPr>
                <w:rFonts w:ascii="Times New Roman" w:hAnsi="Times New Roman" w:cs="Times New Roman"/>
                <w:sz w:val="26"/>
                <w:szCs w:val="26"/>
              </w:rPr>
            </w:pPr>
            <w:r w:rsidRPr="00C33260">
              <w:rPr>
                <w:rFonts w:ascii="Times New Roman" w:hAnsi="Times New Roman" w:cs="Times New Roman"/>
                <w:b/>
                <w:bCs/>
                <w:sz w:val="26"/>
                <w:szCs w:val="26"/>
              </w:rPr>
              <w:t>Cách 3:</w:t>
            </w:r>
            <w:r w:rsidRPr="00C33260">
              <w:rPr>
                <w:rFonts w:ascii="Times New Roman" w:hAnsi="Times New Roman" w:cs="Times New Roman"/>
                <w:sz w:val="26"/>
                <w:szCs w:val="26"/>
              </w:rPr>
              <w:t xml:space="preserve"> Cuộc sống nằm ở trong tay chúng ta cũng giống như cây bút chì nằm trong tay người họa sĩ. Bức tranh cuộc đời có đẹp hay không là do những gì ta đã vẽ lấy. Sống không chỉ để ghi dấu sự có mặt của mình trên đời mà sống phải cho có ý nghĩa, vậy nên một trong những việc làm có ý nghĩa nhất trong cuộc đời mỗi con người là nhận ra được bài học có giá trị từ</w:t>
            </w:r>
            <w:r>
              <w:rPr>
                <w:rFonts w:ascii="Times New Roman" w:hAnsi="Times New Roman" w:cs="Times New Roman"/>
                <w:sz w:val="26"/>
                <w:szCs w:val="26"/>
              </w:rPr>
              <w:t xml:space="preserve"> </w:t>
            </w:r>
            <w:r w:rsidRPr="00FB06E7">
              <w:rPr>
                <w:rFonts w:ascii="Times New Roman" w:hAnsi="Times New Roman" w:cs="Times New Roman"/>
                <w:b/>
                <w:sz w:val="26"/>
                <w:szCs w:val="26"/>
              </w:rPr>
              <w:t>A</w:t>
            </w:r>
          </w:p>
        </w:tc>
        <w:tc>
          <w:tcPr>
            <w:tcW w:w="2499" w:type="pct"/>
            <w:gridSpan w:val="2"/>
          </w:tcPr>
          <w:p w:rsidR="00FB06E7" w:rsidRPr="00C33260" w:rsidRDefault="00FB06E7" w:rsidP="00FB06E7">
            <w:pPr>
              <w:spacing w:line="276" w:lineRule="auto"/>
              <w:jc w:val="both"/>
              <w:rPr>
                <w:rFonts w:ascii="Times New Roman" w:hAnsi="Times New Roman" w:cs="Times New Roman"/>
                <w:sz w:val="26"/>
                <w:szCs w:val="26"/>
              </w:rPr>
            </w:pPr>
            <w:r w:rsidRPr="00C33260">
              <w:rPr>
                <w:rFonts w:ascii="Times New Roman" w:hAnsi="Times New Roman" w:cs="Times New Roman"/>
                <w:sz w:val="26"/>
                <w:szCs w:val="26"/>
              </w:rPr>
              <w:t xml:space="preserve">Cuộc sống nằm ở trong tay chúng ta cũng giống như cây bút chì nằm trong tay người họa sĩ. Bức tranh cuộc đời có đẹp hay không là do những gì ta đã vẽ lấy. Sống không chỉ để ghi dấu sự có mặt của mình trên đời mà sống phải cho có ý nghĩa, vậy nên một trong những việc làm có ý nghĩa nhất trong cuộc đời mỗi con người là nhận ra được bài học có giá trị từ </w:t>
            </w:r>
            <w:r w:rsidRPr="00FB06E7">
              <w:rPr>
                <w:rFonts w:ascii="Times New Roman" w:hAnsi="Times New Roman" w:cs="Times New Roman"/>
                <w:b/>
                <w:sz w:val="26"/>
                <w:szCs w:val="26"/>
              </w:rPr>
              <w:t xml:space="preserve">vấn đề ô nhiễm môi </w:t>
            </w:r>
            <w:proofErr w:type="gramStart"/>
            <w:r w:rsidRPr="00FB06E7">
              <w:rPr>
                <w:rFonts w:ascii="Times New Roman" w:hAnsi="Times New Roman" w:cs="Times New Roman"/>
                <w:b/>
                <w:sz w:val="26"/>
                <w:szCs w:val="26"/>
              </w:rPr>
              <w:t>trường  trong</w:t>
            </w:r>
            <w:proofErr w:type="gramEnd"/>
            <w:r w:rsidRPr="00FB06E7">
              <w:rPr>
                <w:rFonts w:ascii="Times New Roman" w:hAnsi="Times New Roman" w:cs="Times New Roman"/>
                <w:b/>
                <w:sz w:val="26"/>
                <w:szCs w:val="26"/>
              </w:rPr>
              <w:t xml:space="preserve"> cuộc sống ngày hôm nay.</w:t>
            </w:r>
            <w:r>
              <w:rPr>
                <w:rFonts w:ascii="Times New Roman" w:hAnsi="Times New Roman" w:cs="Times New Roman"/>
                <w:b/>
                <w:sz w:val="26"/>
                <w:szCs w:val="26"/>
              </w:rPr>
              <w:t xml:space="preserve"> (A)</w:t>
            </w:r>
          </w:p>
        </w:tc>
      </w:tr>
      <w:tr w:rsidR="00FB06E7" w:rsidRPr="00D45A58" w:rsidTr="00BF2D27">
        <w:tc>
          <w:tcPr>
            <w:tcW w:w="2501" w:type="pct"/>
          </w:tcPr>
          <w:p w:rsidR="00FB06E7" w:rsidRPr="00C33260" w:rsidRDefault="00FB06E7" w:rsidP="00FB06E7">
            <w:pPr>
              <w:spacing w:line="276" w:lineRule="auto"/>
              <w:jc w:val="both"/>
              <w:rPr>
                <w:rFonts w:ascii="Times New Roman" w:hAnsi="Times New Roman" w:cs="Times New Roman"/>
                <w:sz w:val="26"/>
                <w:szCs w:val="26"/>
              </w:rPr>
            </w:pPr>
            <w:r w:rsidRPr="00C33260">
              <w:rPr>
                <w:rFonts w:ascii="Times New Roman" w:hAnsi="Times New Roman" w:cs="Times New Roman"/>
                <w:b/>
                <w:bCs/>
                <w:sz w:val="26"/>
                <w:szCs w:val="26"/>
              </w:rPr>
              <w:t>Cách 4:</w:t>
            </w:r>
            <w:r>
              <w:rPr>
                <w:rFonts w:ascii="Times New Roman" w:hAnsi="Times New Roman" w:cs="Times New Roman"/>
                <w:sz w:val="26"/>
                <w:szCs w:val="26"/>
              </w:rPr>
              <w:t xml:space="preserve"> </w:t>
            </w:r>
            <w:r w:rsidRPr="00C33260">
              <w:rPr>
                <w:rFonts w:ascii="Times New Roman" w:hAnsi="Times New Roman" w:cs="Times New Roman"/>
                <w:sz w:val="26"/>
                <w:szCs w:val="26"/>
              </w:rPr>
              <w:t xml:space="preserve">Nhà văn Phạm Lữ Ân từng viết: “Dẫu biết trăm năm là hữu hạn, cớ gì ta không sống thật sâu”. Thời gian là vô hạn, năm tháng của con người là hữu hạn chính vì thế những triết lý sống để có được một cuộc đời ý nghĩa luôn là điều mà chúng ta theo đuổi. Và </w:t>
            </w:r>
            <w:r w:rsidRPr="00FB06E7">
              <w:rPr>
                <w:rFonts w:ascii="Times New Roman" w:hAnsi="Times New Roman" w:cs="Times New Roman"/>
                <w:b/>
                <w:sz w:val="26"/>
                <w:szCs w:val="26"/>
              </w:rPr>
              <w:t xml:space="preserve">A </w:t>
            </w:r>
            <w:r w:rsidRPr="00C33260">
              <w:rPr>
                <w:rFonts w:ascii="Times New Roman" w:hAnsi="Times New Roman" w:cs="Times New Roman"/>
                <w:sz w:val="26"/>
                <w:szCs w:val="26"/>
              </w:rPr>
              <w:t>là một bài học như vậy.</w:t>
            </w:r>
            <w:r>
              <w:rPr>
                <w:rFonts w:ascii="Times New Roman" w:hAnsi="Times New Roman" w:cs="Times New Roman"/>
                <w:sz w:val="26"/>
                <w:szCs w:val="26"/>
              </w:rPr>
              <w:t xml:space="preserve"> </w:t>
            </w:r>
          </w:p>
        </w:tc>
        <w:tc>
          <w:tcPr>
            <w:tcW w:w="2499" w:type="pct"/>
            <w:gridSpan w:val="2"/>
          </w:tcPr>
          <w:p w:rsidR="00FB06E7" w:rsidRPr="00C33260" w:rsidRDefault="00FB06E7" w:rsidP="00FB06E7">
            <w:pPr>
              <w:spacing w:line="276" w:lineRule="auto"/>
              <w:jc w:val="both"/>
              <w:rPr>
                <w:rFonts w:ascii="Times New Roman" w:hAnsi="Times New Roman" w:cs="Times New Roman"/>
                <w:sz w:val="26"/>
                <w:szCs w:val="26"/>
              </w:rPr>
            </w:pPr>
            <w:r w:rsidRPr="00C33260">
              <w:rPr>
                <w:rFonts w:ascii="Times New Roman" w:hAnsi="Times New Roman" w:cs="Times New Roman"/>
                <w:sz w:val="26"/>
                <w:szCs w:val="26"/>
              </w:rPr>
              <w:t xml:space="preserve">Nhà văn Phạm Lữ Ân từng viết: “Dẫu biết trăm năm là hữu hạn, cớ gì ta không sống thật sâu”. Thời gian là vô hạn, năm tháng của con người là hữu hạn chính vì thế những triết lý sống để có được một cuộc đời ý nghĩa luôn là điều mà chúng ta theo đuổi. Và </w:t>
            </w:r>
            <w:r w:rsidRPr="00FB06E7">
              <w:rPr>
                <w:rFonts w:ascii="Times New Roman" w:hAnsi="Times New Roman" w:cs="Times New Roman"/>
                <w:b/>
                <w:sz w:val="26"/>
                <w:szCs w:val="26"/>
              </w:rPr>
              <w:t>cách giải quyết khi bị tổn thương vì những thông tin sai lệch hay bình luận tiêu cực trên mạng xã hội</w:t>
            </w:r>
            <w:r w:rsidRPr="00C33260">
              <w:rPr>
                <w:rFonts w:ascii="Times New Roman" w:hAnsi="Times New Roman" w:cs="Times New Roman"/>
                <w:sz w:val="26"/>
                <w:szCs w:val="26"/>
              </w:rPr>
              <w:t xml:space="preserve"> </w:t>
            </w:r>
            <w:r w:rsidRPr="00FB06E7">
              <w:rPr>
                <w:rFonts w:ascii="Times New Roman" w:hAnsi="Times New Roman" w:cs="Times New Roman"/>
                <w:b/>
                <w:sz w:val="26"/>
                <w:szCs w:val="26"/>
              </w:rPr>
              <w:t>(A)</w:t>
            </w:r>
            <w:r>
              <w:rPr>
                <w:rFonts w:ascii="Times New Roman" w:hAnsi="Times New Roman" w:cs="Times New Roman"/>
                <w:sz w:val="26"/>
                <w:szCs w:val="26"/>
              </w:rPr>
              <w:t xml:space="preserve"> </w:t>
            </w:r>
            <w:r w:rsidRPr="00C33260">
              <w:rPr>
                <w:rFonts w:ascii="Times New Roman" w:hAnsi="Times New Roman" w:cs="Times New Roman"/>
                <w:sz w:val="26"/>
                <w:szCs w:val="26"/>
              </w:rPr>
              <w:t>là một bài học như vậy.</w:t>
            </w:r>
          </w:p>
        </w:tc>
      </w:tr>
    </w:tbl>
    <w:p w:rsidR="002A0229" w:rsidRDefault="002A0229" w:rsidP="00FB06E7">
      <w:pPr>
        <w:jc w:val="center"/>
        <w:rPr>
          <w:rFonts w:ascii="Times New Roman" w:hAnsi="Times New Roman" w:cs="Times New Roman"/>
          <w:b/>
          <w:sz w:val="28"/>
          <w:szCs w:val="28"/>
        </w:rPr>
      </w:pPr>
      <w:r>
        <w:rPr>
          <w:rFonts w:ascii="Times New Roman" w:hAnsi="Times New Roman" w:cs="Times New Roman"/>
          <w:b/>
          <w:sz w:val="28"/>
          <w:szCs w:val="28"/>
        </w:rPr>
        <w:t>THÂN BÀI</w:t>
      </w:r>
    </w:p>
    <w:p w:rsidR="002A0229" w:rsidRDefault="002A0229" w:rsidP="007C2D01">
      <w:pPr>
        <w:spacing w:after="0"/>
        <w:rPr>
          <w:rFonts w:ascii="Times New Roman" w:hAnsi="Times New Roman" w:cs="Times New Roman"/>
          <w:b/>
          <w:sz w:val="28"/>
          <w:szCs w:val="28"/>
        </w:rPr>
      </w:pPr>
      <w:r>
        <w:rPr>
          <w:rFonts w:ascii="Times New Roman" w:hAnsi="Times New Roman" w:cs="Times New Roman"/>
          <w:b/>
          <w:sz w:val="28"/>
          <w:szCs w:val="28"/>
        </w:rPr>
        <w:t>Ý 1</w:t>
      </w:r>
    </w:p>
    <w:tbl>
      <w:tblPr>
        <w:tblStyle w:val="TableGrid"/>
        <w:tblW w:w="9985" w:type="dxa"/>
        <w:tblLook w:val="04A0" w:firstRow="1" w:lastRow="0" w:firstColumn="1" w:lastColumn="0" w:noHBand="0" w:noVBand="1"/>
      </w:tblPr>
      <w:tblGrid>
        <w:gridCol w:w="988"/>
        <w:gridCol w:w="3867"/>
        <w:gridCol w:w="5130"/>
      </w:tblGrid>
      <w:tr w:rsidR="002A0229" w:rsidRPr="00D45A58" w:rsidTr="00F15D43">
        <w:trPr>
          <w:trHeight w:val="620"/>
        </w:trPr>
        <w:tc>
          <w:tcPr>
            <w:tcW w:w="9985" w:type="dxa"/>
            <w:gridSpan w:val="3"/>
            <w:shd w:val="clear" w:color="auto" w:fill="FFF2CC" w:themeFill="accent4" w:themeFillTint="33"/>
          </w:tcPr>
          <w:p w:rsidR="002A0229" w:rsidRPr="00D45A58" w:rsidRDefault="002A0229" w:rsidP="00F15D43">
            <w:pPr>
              <w:spacing w:line="276" w:lineRule="auto"/>
              <w:ind w:left="-142"/>
              <w:jc w:val="center"/>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Thân bài: khai triển vấn đề</w:t>
            </w:r>
          </w:p>
        </w:tc>
      </w:tr>
      <w:tr w:rsidR="002A0229" w:rsidRPr="00D45A58" w:rsidTr="002A0229">
        <w:tc>
          <w:tcPr>
            <w:tcW w:w="988" w:type="dxa"/>
            <w:shd w:val="clear" w:color="auto" w:fill="FFE599" w:themeFill="accent4" w:themeFillTint="66"/>
          </w:tcPr>
          <w:p w:rsidR="002A0229" w:rsidRPr="00D45A58" w:rsidRDefault="002A0229" w:rsidP="00F15D43">
            <w:pPr>
              <w:spacing w:line="276" w:lineRule="auto"/>
              <w:ind w:left="-142"/>
              <w:jc w:val="center"/>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lastRenderedPageBreak/>
              <w:t>Giải thích, khẳng định vấn đề</w:t>
            </w:r>
          </w:p>
        </w:tc>
        <w:tc>
          <w:tcPr>
            <w:tcW w:w="3867" w:type="dxa"/>
          </w:tcPr>
          <w:p w:rsidR="002A0229" w:rsidRPr="00C33260" w:rsidRDefault="002A0229" w:rsidP="00F15D43">
            <w:pPr>
              <w:spacing w:line="276" w:lineRule="auto"/>
              <w:jc w:val="both"/>
              <w:rPr>
                <w:rFonts w:ascii="Times New Roman" w:hAnsi="Times New Roman" w:cs="Times New Roman"/>
                <w:sz w:val="26"/>
                <w:szCs w:val="26"/>
              </w:rPr>
            </w:pPr>
            <w:r w:rsidRPr="00C33260">
              <w:rPr>
                <w:rFonts w:ascii="Times New Roman" w:hAnsi="Times New Roman" w:cs="Times New Roman"/>
                <w:sz w:val="26"/>
                <w:szCs w:val="26"/>
              </w:rPr>
              <w:t>Hiện tượng này được hiểu như thế nào? Mọi người quan niệm ra sao về hiện tượng này?</w:t>
            </w:r>
          </w:p>
          <w:p w:rsidR="002A0229" w:rsidRPr="00C33260" w:rsidRDefault="002A0229" w:rsidP="00F15D43">
            <w:pPr>
              <w:spacing w:line="276" w:lineRule="auto"/>
              <w:jc w:val="both"/>
              <w:rPr>
                <w:rFonts w:ascii="Times New Roman" w:hAnsi="Times New Roman" w:cs="Times New Roman"/>
                <w:sz w:val="26"/>
                <w:szCs w:val="26"/>
              </w:rPr>
            </w:pPr>
            <w:r w:rsidRPr="00C33260">
              <w:rPr>
                <w:rFonts w:ascii="Times New Roman" w:hAnsi="Times New Roman" w:cs="Times New Roman"/>
                <w:sz w:val="26"/>
                <w:szCs w:val="26"/>
              </w:rPr>
              <w:t>-</w:t>
            </w:r>
            <w:r>
              <w:rPr>
                <w:rFonts w:ascii="Times New Roman" w:hAnsi="Times New Roman" w:cs="Times New Roman"/>
                <w:sz w:val="26"/>
                <w:szCs w:val="26"/>
              </w:rPr>
              <w:t xml:space="preserve"> </w:t>
            </w:r>
            <w:r w:rsidRPr="00C33260">
              <w:rPr>
                <w:rFonts w:ascii="Times New Roman" w:hAnsi="Times New Roman" w:cs="Times New Roman"/>
                <w:b/>
                <w:bCs/>
                <w:i/>
                <w:iCs/>
                <w:sz w:val="26"/>
                <w:szCs w:val="26"/>
              </w:rPr>
              <w:t>Có 2 cách giải thích:</w:t>
            </w:r>
          </w:p>
          <w:p w:rsidR="002A0229" w:rsidRPr="00C33260" w:rsidRDefault="002A0229" w:rsidP="00F15D43">
            <w:pPr>
              <w:spacing w:line="276" w:lineRule="auto"/>
              <w:jc w:val="both"/>
              <w:rPr>
                <w:rFonts w:ascii="Times New Roman" w:hAnsi="Times New Roman" w:cs="Times New Roman"/>
                <w:sz w:val="26"/>
                <w:szCs w:val="26"/>
              </w:rPr>
            </w:pPr>
            <w:r w:rsidRPr="00C33260">
              <w:rPr>
                <w:rFonts w:ascii="Times New Roman" w:hAnsi="Times New Roman" w:cs="Times New Roman"/>
                <w:sz w:val="26"/>
                <w:szCs w:val="26"/>
              </w:rPr>
              <w:t>+Giải thích nghĩa của từ qua việc cắt nghiã từ Hán Viêt.</w:t>
            </w:r>
          </w:p>
          <w:p w:rsidR="002A0229" w:rsidRPr="00C33260" w:rsidRDefault="002A0229" w:rsidP="00F15D43">
            <w:pPr>
              <w:spacing w:line="276" w:lineRule="auto"/>
              <w:jc w:val="both"/>
              <w:rPr>
                <w:rFonts w:ascii="Times New Roman" w:hAnsi="Times New Roman" w:cs="Times New Roman"/>
                <w:sz w:val="26"/>
                <w:szCs w:val="26"/>
              </w:rPr>
            </w:pPr>
          </w:p>
          <w:p w:rsidR="002A0229" w:rsidRPr="00C33260" w:rsidRDefault="002A0229" w:rsidP="00F15D43">
            <w:pPr>
              <w:spacing w:line="276" w:lineRule="auto"/>
              <w:jc w:val="both"/>
              <w:rPr>
                <w:rFonts w:ascii="Times New Roman" w:hAnsi="Times New Roman" w:cs="Times New Roman"/>
                <w:sz w:val="26"/>
                <w:szCs w:val="26"/>
              </w:rPr>
            </w:pPr>
            <w:r w:rsidRPr="00C33260">
              <w:rPr>
                <w:rFonts w:ascii="Times New Roman" w:hAnsi="Times New Roman" w:cs="Times New Roman"/>
                <w:sz w:val="26"/>
                <w:szCs w:val="26"/>
              </w:rPr>
              <w:t>+Giải thích nghĩa của từ qua việc tìm một số từ đồng nghĩa và trái nghĩa với hiện tượng được nêu</w:t>
            </w:r>
          </w:p>
        </w:tc>
        <w:tc>
          <w:tcPr>
            <w:tcW w:w="5130" w:type="dxa"/>
          </w:tcPr>
          <w:p w:rsidR="002A0229" w:rsidRPr="00C33260" w:rsidRDefault="002A0229" w:rsidP="00F15D43">
            <w:pPr>
              <w:spacing w:line="276" w:lineRule="auto"/>
              <w:jc w:val="both"/>
              <w:rPr>
                <w:rFonts w:ascii="Times New Roman" w:hAnsi="Times New Roman" w:cs="Times New Roman"/>
                <w:sz w:val="26"/>
                <w:szCs w:val="26"/>
              </w:rPr>
            </w:pPr>
            <w:r w:rsidRPr="00C33260">
              <w:rPr>
                <w:rFonts w:ascii="Times New Roman" w:hAnsi="Times New Roman" w:cs="Times New Roman"/>
                <w:b/>
                <w:bCs/>
                <w:sz w:val="26"/>
                <w:szCs w:val="26"/>
                <w:shd w:val="clear" w:color="auto" w:fill="FFE599" w:themeFill="accent4" w:themeFillTint="66"/>
              </w:rPr>
              <w:t>Ví dụ:</w:t>
            </w:r>
            <w:r w:rsidRPr="00C33260">
              <w:rPr>
                <w:rFonts w:ascii="Times New Roman" w:hAnsi="Times New Roman" w:cs="Times New Roman"/>
                <w:sz w:val="26"/>
                <w:szCs w:val="26"/>
              </w:rPr>
              <w:t xml:space="preserve"> Bạo lực học đường: (Giải thích nghĩa dựa trên cắt nghãi từ Hán Việt)</w:t>
            </w:r>
          </w:p>
          <w:p w:rsidR="002A0229" w:rsidRPr="00C33260" w:rsidRDefault="002A0229" w:rsidP="00F15D43">
            <w:pPr>
              <w:spacing w:line="276" w:lineRule="auto"/>
              <w:jc w:val="both"/>
              <w:rPr>
                <w:rFonts w:ascii="Times New Roman" w:hAnsi="Times New Roman" w:cs="Times New Roman"/>
                <w:sz w:val="26"/>
                <w:szCs w:val="26"/>
              </w:rPr>
            </w:pPr>
            <w:r w:rsidRPr="00C33260">
              <w:rPr>
                <w:rFonts w:ascii="Times New Roman" w:hAnsi="Times New Roman" w:cs="Times New Roman"/>
                <w:sz w:val="26"/>
                <w:szCs w:val="26"/>
              </w:rPr>
              <w:t>+</w:t>
            </w:r>
            <w:r>
              <w:rPr>
                <w:rFonts w:ascii="Times New Roman" w:hAnsi="Times New Roman" w:cs="Times New Roman"/>
                <w:sz w:val="26"/>
                <w:szCs w:val="26"/>
              </w:rPr>
              <w:t xml:space="preserve"> </w:t>
            </w:r>
            <w:r w:rsidRPr="00C33260">
              <w:rPr>
                <w:rFonts w:ascii="Times New Roman" w:hAnsi="Times New Roman" w:cs="Times New Roman"/>
                <w:sz w:val="26"/>
                <w:szCs w:val="26"/>
              </w:rPr>
              <w:t>Bạo lực: Sử dụng sức mạnh thể chất để thực hiện hành vi như: Đánh đập thô bạo, ngang ngược, bất chấp công lý, đạo lý, xúc phạm,</w:t>
            </w:r>
            <w:r w:rsidR="007C2D01">
              <w:rPr>
                <w:rFonts w:ascii="Times New Roman" w:hAnsi="Times New Roman" w:cs="Times New Roman"/>
                <w:sz w:val="26"/>
                <w:szCs w:val="26"/>
              </w:rPr>
              <w:t xml:space="preserve"> </w:t>
            </w:r>
            <w:r w:rsidRPr="00C33260">
              <w:rPr>
                <w:rFonts w:ascii="Times New Roman" w:hAnsi="Times New Roman" w:cs="Times New Roman"/>
                <w:sz w:val="26"/>
                <w:szCs w:val="26"/>
              </w:rPr>
              <w:t>… tác động đến thân thể của một người khiến họ bị tổn thương về mặt thể chất và tinh thần.</w:t>
            </w:r>
          </w:p>
          <w:p w:rsidR="002A0229" w:rsidRPr="00C33260" w:rsidRDefault="002A0229" w:rsidP="00F15D43">
            <w:pPr>
              <w:spacing w:line="276" w:lineRule="auto"/>
              <w:jc w:val="both"/>
              <w:rPr>
                <w:rFonts w:ascii="Times New Roman" w:hAnsi="Times New Roman" w:cs="Times New Roman"/>
                <w:sz w:val="26"/>
                <w:szCs w:val="26"/>
              </w:rPr>
            </w:pPr>
            <w:r w:rsidRPr="00C33260">
              <w:rPr>
                <w:rFonts w:ascii="Times New Roman" w:hAnsi="Times New Roman" w:cs="Times New Roman"/>
                <w:sz w:val="26"/>
                <w:szCs w:val="26"/>
              </w:rPr>
              <w:t>+</w:t>
            </w:r>
            <w:r>
              <w:rPr>
                <w:rFonts w:ascii="Times New Roman" w:hAnsi="Times New Roman" w:cs="Times New Roman"/>
                <w:sz w:val="26"/>
                <w:szCs w:val="26"/>
              </w:rPr>
              <w:t xml:space="preserve"> </w:t>
            </w:r>
            <w:r w:rsidRPr="00C33260">
              <w:rPr>
                <w:rFonts w:ascii="Times New Roman" w:hAnsi="Times New Roman" w:cs="Times New Roman"/>
                <w:sz w:val="26"/>
                <w:szCs w:val="26"/>
              </w:rPr>
              <w:t>Học đường là môi trường, không gian sinh hoạt, học tập của các đối tượng là học sinh, sinh viên. Tại đây học sinh, sinh viên sẽ được nhà trường đào tạo, giảng dạy những kiến thức văn hóa xã hội và rèn luyện thể lực,</w:t>
            </w:r>
            <w:r w:rsidR="007C2D01">
              <w:rPr>
                <w:rFonts w:ascii="Times New Roman" w:hAnsi="Times New Roman" w:cs="Times New Roman"/>
                <w:sz w:val="26"/>
                <w:szCs w:val="26"/>
              </w:rPr>
              <w:t xml:space="preserve"> </w:t>
            </w:r>
            <w:r w:rsidRPr="00C33260">
              <w:rPr>
                <w:rFonts w:ascii="Times New Roman" w:hAnsi="Times New Roman" w:cs="Times New Roman"/>
                <w:sz w:val="26"/>
                <w:szCs w:val="26"/>
              </w:rPr>
              <w:t>… để trở thành một người có ích cho xã hội.</w:t>
            </w:r>
          </w:p>
          <w:p w:rsidR="002A0229" w:rsidRPr="00C33260" w:rsidRDefault="002A0229" w:rsidP="00F15D43">
            <w:pPr>
              <w:spacing w:line="276" w:lineRule="auto"/>
              <w:jc w:val="both"/>
              <w:rPr>
                <w:rFonts w:ascii="Times New Roman" w:hAnsi="Times New Roman" w:cs="Times New Roman"/>
                <w:sz w:val="26"/>
                <w:szCs w:val="26"/>
              </w:rPr>
            </w:pPr>
            <w:r w:rsidRPr="00C33260">
              <w:rPr>
                <w:rFonts w:ascii="Times New Roman" w:hAnsi="Times New Roman" w:cs="Times New Roman"/>
                <w:sz w:val="26"/>
                <w:szCs w:val="26"/>
              </w:rPr>
              <w:t>=&gt; Bạo lực học đường là những hành vi thô bạo, ngang ngược, bất chấp công lý, đạo lý, xúc phạm trấn áp người khác gây nên những tổn thương về tinh thần và thể xác diễn ra trong phạm vi trường học mà đối tượng gánh chịu chủ yếu là các học sinh và sinh viên.</w:t>
            </w:r>
          </w:p>
          <w:p w:rsidR="002A0229" w:rsidRPr="00C33260" w:rsidRDefault="002A0229" w:rsidP="00F15D43">
            <w:pPr>
              <w:spacing w:line="276" w:lineRule="auto"/>
              <w:jc w:val="both"/>
              <w:rPr>
                <w:rFonts w:ascii="Times New Roman" w:hAnsi="Times New Roman" w:cs="Times New Roman"/>
                <w:sz w:val="26"/>
                <w:szCs w:val="26"/>
              </w:rPr>
            </w:pPr>
            <w:r w:rsidRPr="00C33260">
              <w:rPr>
                <w:rFonts w:ascii="Times New Roman" w:hAnsi="Times New Roman" w:cs="Times New Roman"/>
                <w:sz w:val="26"/>
                <w:szCs w:val="26"/>
              </w:rPr>
              <w:t>-Ví dụ 2: Ô nhiễm môi trường</w:t>
            </w:r>
            <w:r>
              <w:rPr>
                <w:rFonts w:ascii="Times New Roman" w:hAnsi="Times New Roman" w:cs="Times New Roman"/>
                <w:sz w:val="26"/>
                <w:szCs w:val="26"/>
              </w:rPr>
              <w:t xml:space="preserve"> (</w:t>
            </w:r>
            <w:r w:rsidRPr="00C33260">
              <w:rPr>
                <w:rFonts w:ascii="Times New Roman" w:hAnsi="Times New Roman" w:cs="Times New Roman"/>
                <w:sz w:val="26"/>
                <w:szCs w:val="26"/>
              </w:rPr>
              <w:t>Giải thích nghĩa dựa trên tìm từ đồng nghĩa, trái nghĩa)</w:t>
            </w:r>
          </w:p>
          <w:p w:rsidR="002A0229" w:rsidRPr="00C33260" w:rsidRDefault="002A0229" w:rsidP="00F15D43">
            <w:pPr>
              <w:spacing w:line="276" w:lineRule="auto"/>
              <w:jc w:val="both"/>
              <w:rPr>
                <w:rFonts w:ascii="Times New Roman" w:hAnsi="Times New Roman" w:cs="Times New Roman"/>
                <w:sz w:val="26"/>
                <w:szCs w:val="26"/>
              </w:rPr>
            </w:pPr>
            <w:r w:rsidRPr="00C33260">
              <w:rPr>
                <w:rFonts w:ascii="Times New Roman" w:hAnsi="Times New Roman" w:cs="Times New Roman"/>
                <w:sz w:val="26"/>
                <w:szCs w:val="26"/>
              </w:rPr>
              <w:t>+Tìm từ đồng nghĩa: Ô nhiễm: Bẩn, nhiễm độc, Môi trường: thế giới tự nhiên</w:t>
            </w:r>
          </w:p>
          <w:p w:rsidR="002A0229" w:rsidRPr="00C33260" w:rsidRDefault="002A0229" w:rsidP="00F15D43">
            <w:pPr>
              <w:spacing w:line="276" w:lineRule="auto"/>
              <w:jc w:val="both"/>
              <w:rPr>
                <w:rFonts w:ascii="Times New Roman" w:hAnsi="Times New Roman" w:cs="Times New Roman"/>
                <w:sz w:val="26"/>
                <w:szCs w:val="26"/>
              </w:rPr>
            </w:pPr>
            <w:r w:rsidRPr="00C33260">
              <w:rPr>
                <w:rFonts w:ascii="Times New Roman" w:hAnsi="Times New Roman" w:cs="Times New Roman"/>
                <w:sz w:val="26"/>
                <w:szCs w:val="26"/>
              </w:rPr>
              <w:t>+Từ trái nghĩa: Ô nhiễm: Sạch sẽ (Chuyển thành không còn sạch)</w:t>
            </w:r>
          </w:p>
          <w:p w:rsidR="002A0229" w:rsidRPr="00C33260" w:rsidRDefault="002A0229" w:rsidP="00F15D43">
            <w:pPr>
              <w:spacing w:line="276" w:lineRule="auto"/>
              <w:jc w:val="both"/>
              <w:rPr>
                <w:rFonts w:ascii="Times New Roman" w:hAnsi="Times New Roman" w:cs="Times New Roman"/>
                <w:sz w:val="26"/>
                <w:szCs w:val="26"/>
              </w:rPr>
            </w:pPr>
            <w:r w:rsidRPr="00C33260">
              <w:rPr>
                <w:rFonts w:ascii="Times New Roman" w:hAnsi="Times New Roman" w:cs="Times New Roman"/>
                <w:sz w:val="26"/>
                <w:szCs w:val="26"/>
              </w:rPr>
              <w:t>=&gt;Ô nhiễm môi trường là môi trường tự nhiên bị nhiễm đọc, nhiễm bẩn, không còn sạch sẽ.</w:t>
            </w:r>
          </w:p>
        </w:tc>
      </w:tr>
    </w:tbl>
    <w:p w:rsidR="002A0229" w:rsidRDefault="002A0229" w:rsidP="00FB06E7">
      <w:pPr>
        <w:jc w:val="center"/>
        <w:rPr>
          <w:rFonts w:ascii="Times New Roman" w:hAnsi="Times New Roman" w:cs="Times New Roman"/>
          <w:b/>
          <w:bCs/>
          <w:color w:val="000000" w:themeColor="text1"/>
          <w:sz w:val="28"/>
          <w:szCs w:val="28"/>
        </w:rPr>
      </w:pPr>
      <w:r w:rsidRPr="002A0229">
        <w:rPr>
          <w:rFonts w:ascii="Times New Roman" w:hAnsi="Times New Roman" w:cs="Times New Roman"/>
          <w:b/>
          <w:sz w:val="28"/>
          <w:szCs w:val="28"/>
        </w:rPr>
        <w:t xml:space="preserve">Ý 2: </w:t>
      </w:r>
      <w:r w:rsidRPr="002A0229">
        <w:rPr>
          <w:rFonts w:ascii="Times New Roman" w:hAnsi="Times New Roman" w:cs="Times New Roman"/>
          <w:b/>
          <w:bCs/>
          <w:color w:val="000000" w:themeColor="text1"/>
          <w:sz w:val="28"/>
          <w:szCs w:val="28"/>
        </w:rPr>
        <w:t>Nêu thực trạng của vấn đề trong cuộc sống</w:t>
      </w:r>
    </w:p>
    <w:tbl>
      <w:tblPr>
        <w:tblStyle w:val="TableGrid"/>
        <w:tblW w:w="9895" w:type="dxa"/>
        <w:tblLook w:val="04A0" w:firstRow="1" w:lastRow="0" w:firstColumn="1" w:lastColumn="0" w:noHBand="0" w:noVBand="1"/>
      </w:tblPr>
      <w:tblGrid>
        <w:gridCol w:w="1271"/>
        <w:gridCol w:w="3540"/>
        <w:gridCol w:w="5084"/>
      </w:tblGrid>
      <w:tr w:rsidR="002A0229" w:rsidRPr="00D45A58" w:rsidTr="00F15D43">
        <w:tc>
          <w:tcPr>
            <w:tcW w:w="1271" w:type="dxa"/>
            <w:shd w:val="clear" w:color="auto" w:fill="FFE599" w:themeFill="accent4" w:themeFillTint="66"/>
          </w:tcPr>
          <w:p w:rsidR="002A0229" w:rsidRPr="00D45A58" w:rsidRDefault="002A0229" w:rsidP="00F15D43">
            <w:pPr>
              <w:spacing w:line="276" w:lineRule="auto"/>
              <w:ind w:left="-142"/>
              <w:jc w:val="center"/>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Thực trạng</w:t>
            </w:r>
          </w:p>
        </w:tc>
        <w:tc>
          <w:tcPr>
            <w:tcW w:w="3540" w:type="dxa"/>
          </w:tcPr>
          <w:p w:rsidR="002A0229" w:rsidRPr="00D45A58" w:rsidRDefault="002A0229" w:rsidP="00F15D43">
            <w:pPr>
              <w:spacing w:line="276" w:lineRule="auto"/>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-Thông thường cần dùng số liệu, dẫn chứng, hình ảnh cụ thể, nhưng do có quá nhiều vấn đề mà có thể chúng ta không biết đến, nên cần dùng hai từ khóa sau: (Cần viết cả 2 ý dưới)</w:t>
            </w:r>
          </w:p>
          <w:p w:rsidR="002A0229" w:rsidRPr="00D45A58" w:rsidRDefault="002A0229" w:rsidP="00F15D43">
            <w:pPr>
              <w:spacing w:line="276" w:lineRule="auto"/>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 xml:space="preserve">+ Hàng ngày, hàng giờ (vấn đề nghị luận) vẫn có xu hướng gia tăng và chưa có dấu hiệu giảm, ngay trong cuộc sống ta dễ dàng bắt găp (liệt kê các hình ảnh của vấn </w:t>
            </w:r>
            <w:proofErr w:type="gramStart"/>
            <w:r w:rsidRPr="00D45A58">
              <w:rPr>
                <w:rFonts w:ascii="Times New Roman" w:eastAsia="Times New Roman" w:hAnsi="Times New Roman" w:cs="Times New Roman"/>
                <w:color w:val="000000" w:themeColor="text1"/>
                <w:sz w:val="26"/>
                <w:szCs w:val="26"/>
                <w:lang w:eastAsia="vi-VN"/>
              </w:rPr>
              <w:t>đề)...</w:t>
            </w:r>
            <w:proofErr w:type="gramEnd"/>
          </w:p>
          <w:p w:rsidR="002A0229" w:rsidRPr="00D45A58" w:rsidRDefault="002A0229" w:rsidP="00F15D43">
            <w:pPr>
              <w:spacing w:line="276" w:lineRule="auto"/>
              <w:jc w:val="both"/>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 xml:space="preserve">+ Không khó để thấy nếu dạo qua các trang mạng xã hội chỉ cần gõ cụm từ (Vấn đề nghị </w:t>
            </w:r>
            <w:r w:rsidRPr="00D45A58">
              <w:rPr>
                <w:rFonts w:ascii="Times New Roman" w:eastAsia="Times New Roman" w:hAnsi="Times New Roman" w:cs="Times New Roman"/>
                <w:color w:val="000000" w:themeColor="text1"/>
                <w:sz w:val="26"/>
                <w:szCs w:val="26"/>
                <w:lang w:eastAsia="vi-VN"/>
              </w:rPr>
              <w:lastRenderedPageBreak/>
              <w:t>luận) thì hàng trăm video, hàng nghìn hình ảnh, thông tin mới nhất (về vấn đề) sẽ hiện ra một cách rõ ràng, đầy đủ nhất.</w:t>
            </w:r>
          </w:p>
        </w:tc>
        <w:tc>
          <w:tcPr>
            <w:tcW w:w="5084" w:type="dxa"/>
          </w:tcPr>
          <w:p w:rsidR="002A0229" w:rsidRPr="00D45A58" w:rsidRDefault="002A0229" w:rsidP="00F15D43">
            <w:pPr>
              <w:spacing w:line="276" w:lineRule="auto"/>
              <w:jc w:val="both"/>
              <w:rPr>
                <w:rFonts w:ascii="Times New Roman" w:eastAsia="Times New Roman" w:hAnsi="Times New Roman" w:cs="Times New Roman"/>
                <w:b/>
                <w:bCs/>
                <w:color w:val="000000" w:themeColor="text1"/>
                <w:sz w:val="26"/>
                <w:szCs w:val="26"/>
                <w:lang w:eastAsia="vi-VN"/>
              </w:rPr>
            </w:pPr>
          </w:p>
          <w:p w:rsidR="002A0229" w:rsidRDefault="002A0229" w:rsidP="00F15D43">
            <w:pPr>
              <w:spacing w:line="276" w:lineRule="auto"/>
              <w:jc w:val="both"/>
              <w:rPr>
                <w:rFonts w:ascii="Times New Roman" w:eastAsia="Times New Roman" w:hAnsi="Times New Roman" w:cs="Times New Roman"/>
                <w:b/>
                <w:bCs/>
                <w:color w:val="000000" w:themeColor="text1"/>
                <w:sz w:val="26"/>
                <w:szCs w:val="26"/>
                <w:lang w:eastAsia="vi-VN"/>
              </w:rPr>
            </w:pPr>
          </w:p>
          <w:p w:rsidR="002A0229" w:rsidRDefault="002A0229" w:rsidP="00F15D43">
            <w:pPr>
              <w:spacing w:line="276" w:lineRule="auto"/>
              <w:jc w:val="both"/>
              <w:rPr>
                <w:rFonts w:ascii="Times New Roman" w:eastAsia="Times New Roman" w:hAnsi="Times New Roman" w:cs="Times New Roman"/>
                <w:b/>
                <w:bCs/>
                <w:color w:val="000000" w:themeColor="text1"/>
                <w:sz w:val="26"/>
                <w:szCs w:val="26"/>
                <w:lang w:eastAsia="vi-VN"/>
              </w:rPr>
            </w:pPr>
          </w:p>
          <w:p w:rsidR="002A0229" w:rsidRDefault="002A0229" w:rsidP="00F15D43">
            <w:pPr>
              <w:spacing w:line="276" w:lineRule="auto"/>
              <w:jc w:val="both"/>
              <w:rPr>
                <w:rFonts w:ascii="Times New Roman" w:eastAsia="Times New Roman" w:hAnsi="Times New Roman" w:cs="Times New Roman"/>
                <w:b/>
                <w:bCs/>
                <w:color w:val="000000" w:themeColor="text1"/>
                <w:sz w:val="26"/>
                <w:szCs w:val="26"/>
                <w:lang w:eastAsia="vi-VN"/>
              </w:rPr>
            </w:pPr>
          </w:p>
          <w:p w:rsidR="002A0229" w:rsidRPr="00C33260" w:rsidRDefault="002A0229" w:rsidP="00F15D43">
            <w:pPr>
              <w:spacing w:line="276" w:lineRule="auto"/>
              <w:jc w:val="both"/>
              <w:rPr>
                <w:rFonts w:ascii="Times New Roman" w:eastAsia="Times New Roman" w:hAnsi="Times New Roman" w:cs="Times New Roman"/>
                <w:b/>
                <w:bCs/>
                <w:color w:val="000000" w:themeColor="text1"/>
                <w:sz w:val="26"/>
                <w:szCs w:val="26"/>
                <w:lang w:eastAsia="vi-VN"/>
              </w:rPr>
            </w:pPr>
          </w:p>
          <w:p w:rsidR="002A0229" w:rsidRPr="00C33260" w:rsidRDefault="002A0229" w:rsidP="00F15D43">
            <w:pPr>
              <w:spacing w:line="276" w:lineRule="auto"/>
              <w:rPr>
                <w:rFonts w:ascii="Times New Roman" w:eastAsia="Times New Roman" w:hAnsi="Times New Roman" w:cs="Times New Roman"/>
                <w:b/>
                <w:color w:val="000000" w:themeColor="text1"/>
                <w:sz w:val="26"/>
                <w:szCs w:val="26"/>
                <w:lang w:eastAsia="vi-VN"/>
              </w:rPr>
            </w:pPr>
            <w:r w:rsidRPr="00C33260">
              <w:rPr>
                <w:rFonts w:ascii="Times New Roman" w:eastAsia="Times New Roman" w:hAnsi="Times New Roman" w:cs="Times New Roman"/>
                <w:b/>
                <w:color w:val="000000" w:themeColor="text1"/>
                <w:sz w:val="26"/>
                <w:szCs w:val="26"/>
                <w:shd w:val="clear" w:color="auto" w:fill="FFE599" w:themeFill="accent4" w:themeFillTint="66"/>
                <w:lang w:eastAsia="vi-VN"/>
              </w:rPr>
              <w:t>Ví dụ:</w:t>
            </w:r>
            <w:r w:rsidRPr="00C33260">
              <w:rPr>
                <w:rFonts w:ascii="Times New Roman" w:eastAsia="Times New Roman" w:hAnsi="Times New Roman" w:cs="Times New Roman"/>
                <w:b/>
                <w:color w:val="000000" w:themeColor="text1"/>
                <w:sz w:val="26"/>
                <w:szCs w:val="26"/>
                <w:lang w:eastAsia="vi-VN"/>
              </w:rPr>
              <w:t xml:space="preserve"> Ô nhiễm môi trường</w:t>
            </w:r>
          </w:p>
          <w:p w:rsidR="002A0229" w:rsidRPr="00D45A58" w:rsidRDefault="002A0229" w:rsidP="00F15D43">
            <w:pPr>
              <w:spacing w:line="276" w:lineRule="auto"/>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 Hàng ngày, hàng giờ vấn đề ô nhiễm môi trường vẫn có xu hướng gia tăng và chưa có dấu hiệu giảm, ngay trong cuộc sống ta dễ dàng bắt găp những bãi rác lớn nhỏ được mọc lên ở đường làng, ngõ xóm, ao hồ sông suối vẩn đục...</w:t>
            </w:r>
          </w:p>
          <w:p w:rsidR="002A0229" w:rsidRPr="00D45A58" w:rsidRDefault="002A0229" w:rsidP="00F15D43">
            <w:pPr>
              <w:spacing w:line="276" w:lineRule="auto"/>
              <w:jc w:val="both"/>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w:t>
            </w:r>
            <w:r>
              <w:rPr>
                <w:rFonts w:ascii="Times New Roman" w:eastAsia="Times New Roman" w:hAnsi="Times New Roman" w:cs="Times New Roman"/>
                <w:color w:val="000000" w:themeColor="text1"/>
                <w:sz w:val="26"/>
                <w:szCs w:val="26"/>
                <w:lang w:eastAsia="vi-VN"/>
              </w:rPr>
              <w:t xml:space="preserve"> </w:t>
            </w:r>
            <w:r w:rsidRPr="00D45A58">
              <w:rPr>
                <w:rFonts w:ascii="Times New Roman" w:eastAsia="Times New Roman" w:hAnsi="Times New Roman" w:cs="Times New Roman"/>
                <w:color w:val="000000" w:themeColor="text1"/>
                <w:sz w:val="26"/>
                <w:szCs w:val="26"/>
                <w:lang w:eastAsia="vi-VN"/>
              </w:rPr>
              <w:t xml:space="preserve">Không khó để thấy nếu dạo qua các trang mạng xã hội chỉ cần gõ cụm từ ô nhiễm môi trường thì hàng trăm video, hàng nghìn hình </w:t>
            </w:r>
            <w:r w:rsidRPr="00D45A58">
              <w:rPr>
                <w:rFonts w:ascii="Times New Roman" w:eastAsia="Times New Roman" w:hAnsi="Times New Roman" w:cs="Times New Roman"/>
                <w:color w:val="000000" w:themeColor="text1"/>
                <w:sz w:val="26"/>
                <w:szCs w:val="26"/>
                <w:lang w:eastAsia="vi-VN"/>
              </w:rPr>
              <w:lastRenderedPageBreak/>
              <w:t>ảnh, thông tin mới nhất về hiện tượng này sẽ hiện ra một cách rõ ràng, đầy đủ nhất.</w:t>
            </w:r>
          </w:p>
        </w:tc>
      </w:tr>
    </w:tbl>
    <w:p w:rsidR="002A0229" w:rsidRDefault="002A0229" w:rsidP="00FB06E7">
      <w:pPr>
        <w:jc w:val="center"/>
        <w:rPr>
          <w:rFonts w:ascii="Times New Roman" w:hAnsi="Times New Roman" w:cs="Times New Roman"/>
          <w:b/>
          <w:bCs/>
          <w:color w:val="000000" w:themeColor="text1"/>
          <w:sz w:val="26"/>
          <w:szCs w:val="26"/>
        </w:rPr>
      </w:pPr>
      <w:r w:rsidRPr="002A0229">
        <w:rPr>
          <w:rFonts w:ascii="Times New Roman" w:hAnsi="Times New Roman" w:cs="Times New Roman"/>
          <w:b/>
          <w:bCs/>
          <w:color w:val="000000" w:themeColor="text1"/>
          <w:sz w:val="26"/>
          <w:szCs w:val="26"/>
        </w:rPr>
        <w:lastRenderedPageBreak/>
        <w:t xml:space="preserve">Ý 3: Nêu nguyên nhân khách qua, chủ quan của </w:t>
      </w:r>
      <w:r>
        <w:rPr>
          <w:rFonts w:ascii="Times New Roman" w:hAnsi="Times New Roman" w:cs="Times New Roman"/>
          <w:b/>
          <w:bCs/>
          <w:color w:val="000000" w:themeColor="text1"/>
          <w:sz w:val="26"/>
          <w:szCs w:val="26"/>
        </w:rPr>
        <w:t>A</w:t>
      </w:r>
    </w:p>
    <w:tbl>
      <w:tblPr>
        <w:tblStyle w:val="TableGrid"/>
        <w:tblW w:w="10060" w:type="dxa"/>
        <w:tblLook w:val="04A0" w:firstRow="1" w:lastRow="0" w:firstColumn="1" w:lastColumn="0" w:noHBand="0" w:noVBand="1"/>
      </w:tblPr>
      <w:tblGrid>
        <w:gridCol w:w="927"/>
        <w:gridCol w:w="3798"/>
        <w:gridCol w:w="5335"/>
      </w:tblGrid>
      <w:tr w:rsidR="002A0229" w:rsidRPr="00D45A58" w:rsidTr="007C2D01">
        <w:tc>
          <w:tcPr>
            <w:tcW w:w="927" w:type="dxa"/>
            <w:shd w:val="clear" w:color="auto" w:fill="FFE599" w:themeFill="accent4" w:themeFillTint="66"/>
          </w:tcPr>
          <w:p w:rsidR="002A0229" w:rsidRPr="00D45A58" w:rsidRDefault="002A0229" w:rsidP="00F15D43">
            <w:pPr>
              <w:spacing w:line="276" w:lineRule="auto"/>
              <w:ind w:left="-142"/>
              <w:jc w:val="center"/>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Nguyên nhân</w:t>
            </w:r>
          </w:p>
        </w:tc>
        <w:tc>
          <w:tcPr>
            <w:tcW w:w="3798" w:type="dxa"/>
          </w:tcPr>
          <w:p w:rsidR="002A0229" w:rsidRPr="002477C0" w:rsidRDefault="002A0229" w:rsidP="00F15D43">
            <w:pPr>
              <w:spacing w:line="276" w:lineRule="auto"/>
              <w:jc w:val="both"/>
              <w:rPr>
                <w:rFonts w:ascii="Times New Roman" w:hAnsi="Times New Roman" w:cs="Times New Roman"/>
                <w:sz w:val="26"/>
                <w:szCs w:val="26"/>
              </w:rPr>
            </w:pPr>
            <w:r w:rsidRPr="002477C0">
              <w:rPr>
                <w:rFonts w:ascii="Times New Roman" w:hAnsi="Times New Roman" w:cs="Times New Roman"/>
                <w:sz w:val="26"/>
                <w:szCs w:val="26"/>
              </w:rPr>
              <w:t xml:space="preserve">(Những hiện tượng trong đời sống luôn bắt nguồn từ những suy nghĩ, hành động của mọi người khi chịu ảnh hưởng từ điều kiện sống xung quanh. Sở dĩ có hiện tượng + </w:t>
            </w:r>
            <w:r w:rsidRPr="002A0229">
              <w:rPr>
                <w:rFonts w:ascii="Times New Roman" w:hAnsi="Times New Roman" w:cs="Times New Roman"/>
                <w:b/>
                <w:sz w:val="26"/>
                <w:szCs w:val="26"/>
              </w:rPr>
              <w:t>A</w:t>
            </w:r>
            <w:r w:rsidRPr="002477C0">
              <w:rPr>
                <w:rFonts w:ascii="Times New Roman" w:hAnsi="Times New Roman" w:cs="Times New Roman"/>
                <w:sz w:val="26"/>
                <w:szCs w:val="26"/>
              </w:rPr>
              <w:t xml:space="preserve"> + là bởi….)</w:t>
            </w:r>
          </w:p>
          <w:p w:rsidR="002A0229" w:rsidRPr="002477C0" w:rsidRDefault="002A0229" w:rsidP="00F15D43">
            <w:pPr>
              <w:spacing w:line="276" w:lineRule="auto"/>
              <w:jc w:val="both"/>
              <w:rPr>
                <w:rFonts w:ascii="Times New Roman" w:hAnsi="Times New Roman" w:cs="Times New Roman"/>
                <w:sz w:val="26"/>
                <w:szCs w:val="26"/>
              </w:rPr>
            </w:pPr>
            <w:r w:rsidRPr="002477C0">
              <w:rPr>
                <w:rFonts w:ascii="Times New Roman" w:hAnsi="Times New Roman" w:cs="Times New Roman"/>
                <w:sz w:val="26"/>
                <w:szCs w:val="26"/>
              </w:rPr>
              <w:t xml:space="preserve">+Nguyên nhân khách quan (xã hội, môi trường sống…) </w:t>
            </w:r>
          </w:p>
          <w:p w:rsidR="002A0229" w:rsidRPr="00D45A58"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p>
          <w:p w:rsidR="002A0229" w:rsidRPr="00D45A58"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p>
          <w:p w:rsidR="002A0229" w:rsidRPr="00D45A58"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p>
          <w:p w:rsidR="002A0229" w:rsidRPr="00D45A58"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p>
          <w:p w:rsidR="002A0229" w:rsidRPr="00D45A58"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p>
          <w:p w:rsidR="002A0229" w:rsidRPr="00D45A58"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p>
          <w:p w:rsidR="002A0229" w:rsidRPr="00D45A58"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p>
          <w:p w:rsidR="002A0229" w:rsidRPr="00D45A58"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+Nguyên nhân chủ quan (suy nghĩ, hành vi, thái độ của những người liên quan) là gì?</w:t>
            </w:r>
          </w:p>
          <w:p w:rsidR="002A0229" w:rsidRPr="00D45A58" w:rsidRDefault="002A0229" w:rsidP="00F15D43">
            <w:pPr>
              <w:spacing w:line="276" w:lineRule="auto"/>
              <w:jc w:val="both"/>
              <w:rPr>
                <w:rFonts w:ascii="Times New Roman" w:eastAsia="Times New Roman" w:hAnsi="Times New Roman" w:cs="Times New Roman"/>
                <w:b/>
                <w:bCs/>
                <w:color w:val="000000" w:themeColor="text1"/>
                <w:sz w:val="26"/>
                <w:szCs w:val="26"/>
                <w:lang w:eastAsia="vi-VN"/>
              </w:rPr>
            </w:pPr>
          </w:p>
        </w:tc>
        <w:tc>
          <w:tcPr>
            <w:tcW w:w="5335" w:type="dxa"/>
          </w:tcPr>
          <w:p w:rsidR="002A0229" w:rsidRPr="00D45A58" w:rsidRDefault="002A0229" w:rsidP="00F15D43">
            <w:pPr>
              <w:spacing w:line="276" w:lineRule="auto"/>
              <w:ind w:right="76"/>
              <w:jc w:val="both"/>
              <w:rPr>
                <w:rFonts w:ascii="Times New Roman" w:eastAsia="Times New Roman" w:hAnsi="Times New Roman" w:cs="Times New Roman"/>
                <w:b/>
                <w:iCs/>
                <w:color w:val="000000" w:themeColor="text1"/>
                <w:sz w:val="26"/>
                <w:szCs w:val="26"/>
                <w:lang w:eastAsia="vi-VN"/>
              </w:rPr>
            </w:pPr>
            <w:r w:rsidRPr="00D45A58">
              <w:rPr>
                <w:rFonts w:ascii="Times New Roman" w:eastAsia="Times New Roman" w:hAnsi="Times New Roman" w:cs="Times New Roman"/>
                <w:b/>
                <w:iCs/>
                <w:color w:val="000000" w:themeColor="text1"/>
                <w:sz w:val="26"/>
                <w:szCs w:val="26"/>
                <w:lang w:eastAsia="vi-VN"/>
              </w:rPr>
              <w:t>Ví dụ: Về hiện tượng Ô nhiễm môi trường</w:t>
            </w:r>
          </w:p>
          <w:p w:rsidR="002A0229" w:rsidRPr="004738FF" w:rsidRDefault="002A0229" w:rsidP="00F15D43">
            <w:pPr>
              <w:spacing w:line="276" w:lineRule="auto"/>
              <w:ind w:right="76"/>
              <w:jc w:val="both"/>
              <w:rPr>
                <w:rFonts w:ascii="Times New Roman" w:eastAsia="Times New Roman" w:hAnsi="Times New Roman" w:cs="Times New Roman"/>
                <w:color w:val="000000" w:themeColor="text1"/>
                <w:sz w:val="26"/>
                <w:szCs w:val="26"/>
                <w:lang w:eastAsia="vi-VN"/>
              </w:rPr>
            </w:pPr>
            <w:r w:rsidRPr="004738FF">
              <w:rPr>
                <w:rFonts w:ascii="Times New Roman" w:eastAsia="Times New Roman" w:hAnsi="Times New Roman" w:cs="Times New Roman"/>
                <w:color w:val="000000" w:themeColor="text1"/>
                <w:sz w:val="26"/>
                <w:szCs w:val="26"/>
                <w:lang w:eastAsia="vi-VN"/>
              </w:rPr>
              <w:t>Những hiện tượng trong đời sống luôn bắt nguồn từ những suy nghĩ, hành động của mọi người khi chịu ảnh hưởng từ điều kiện sống xung quanh. Sở dĩ có hiện tượng vứt rác bừa bãi như hiện nay:</w:t>
            </w:r>
          </w:p>
          <w:p w:rsidR="002A0229" w:rsidRPr="00D45A58" w:rsidRDefault="002A0229" w:rsidP="00F15D43">
            <w:pPr>
              <w:spacing w:line="276" w:lineRule="auto"/>
              <w:ind w:right="76"/>
              <w:jc w:val="both"/>
              <w:rPr>
                <w:rFonts w:ascii="Times New Roman" w:eastAsia="Times New Roman" w:hAnsi="Times New Roman" w:cs="Times New Roman"/>
                <w:i/>
                <w:iCs/>
                <w:color w:val="000000" w:themeColor="text1"/>
                <w:sz w:val="26"/>
                <w:szCs w:val="26"/>
                <w:lang w:eastAsia="vi-VN"/>
              </w:rPr>
            </w:pPr>
          </w:p>
          <w:p w:rsidR="002A0229" w:rsidRPr="00D45A58" w:rsidRDefault="002A0229" w:rsidP="00F15D43">
            <w:pPr>
              <w:pStyle w:val="NormalWeb"/>
              <w:shd w:val="clear" w:color="auto" w:fill="FFFFFF"/>
              <w:spacing w:before="0" w:beforeAutospacing="0" w:after="0" w:afterAutospacing="0" w:line="276" w:lineRule="auto"/>
              <w:jc w:val="both"/>
              <w:rPr>
                <w:color w:val="000000" w:themeColor="text1"/>
                <w:sz w:val="26"/>
                <w:szCs w:val="26"/>
              </w:rPr>
            </w:pPr>
            <w:r w:rsidRPr="00D45A58">
              <w:rPr>
                <w:i/>
                <w:iCs/>
                <w:color w:val="000000" w:themeColor="text1"/>
                <w:sz w:val="26"/>
                <w:szCs w:val="26"/>
              </w:rPr>
              <w:t>+</w:t>
            </w:r>
            <w:r w:rsidRPr="00D45A58">
              <w:rPr>
                <w:color w:val="000000" w:themeColor="text1"/>
                <w:sz w:val="26"/>
                <w:szCs w:val="26"/>
              </w:rPr>
              <w:t xml:space="preserve"> Khách quan, có thể thấy việc tuyên truyền, giáo dục ý thức cho người dân của các cơ quan chuyên trách đối với việc bảo vệ môi trường chưa thực sự cao. Thói quen này có thể hình thành do lối sinh hoạt truyền lại từ những đời trước, hoặc chưa được giáo dục về việc để rác đúng nơi quy định cũng như nhận thức của người dân về ô nhiễm môi trường còn hạn chế. Các qui định xử phạt lại thiếu và chưa thật nghiêm khắc. </w:t>
            </w:r>
          </w:p>
          <w:p w:rsidR="002A0229" w:rsidRPr="00005C9F" w:rsidRDefault="002A0229" w:rsidP="00F15D43">
            <w:pPr>
              <w:pStyle w:val="NormalWeb"/>
              <w:shd w:val="clear" w:color="auto" w:fill="FFFFFF"/>
              <w:spacing w:before="0" w:beforeAutospacing="0" w:after="0" w:afterAutospacing="0" w:line="276" w:lineRule="auto"/>
              <w:jc w:val="both"/>
              <w:rPr>
                <w:color w:val="000000" w:themeColor="text1"/>
                <w:sz w:val="26"/>
                <w:szCs w:val="26"/>
              </w:rPr>
            </w:pPr>
            <w:r w:rsidRPr="00D45A58">
              <w:rPr>
                <w:color w:val="000000" w:themeColor="text1"/>
                <w:sz w:val="26"/>
                <w:szCs w:val="26"/>
              </w:rPr>
              <w:t>+Về chủ quan, ta thấy rất nhiều người không có ý thức bảo vệ môi trường tiện tay thì vứt, cốt sao sạch nhà mình, còn ngoài đường ra sao thì kệ. Họ đâu ý thức rằng những việc làm tưởng như rất bình thường, đó lại có tác hại lớn thế nào đến môi trường sống của chính họ và những người xung quanh.</w:t>
            </w:r>
          </w:p>
        </w:tc>
      </w:tr>
    </w:tbl>
    <w:p w:rsidR="002A0229" w:rsidRPr="007C2D01" w:rsidRDefault="002A0229" w:rsidP="007C2D01">
      <w:pPr>
        <w:jc w:val="center"/>
        <w:rPr>
          <w:rFonts w:ascii="Times New Roman" w:hAnsi="Times New Roman" w:cs="Times New Roman"/>
          <w:b/>
          <w:sz w:val="28"/>
          <w:szCs w:val="28"/>
        </w:rPr>
      </w:pPr>
      <w:r w:rsidRPr="002A0229">
        <w:rPr>
          <w:rFonts w:ascii="Times New Roman" w:hAnsi="Times New Roman" w:cs="Times New Roman"/>
          <w:b/>
          <w:bCs/>
          <w:color w:val="000000" w:themeColor="text1"/>
          <w:sz w:val="28"/>
          <w:szCs w:val="28"/>
        </w:rPr>
        <w:t xml:space="preserve">Ý 4: Nêu tác động + dẫn chứng của </w:t>
      </w:r>
      <w:r>
        <w:rPr>
          <w:rFonts w:ascii="Times New Roman" w:hAnsi="Times New Roman" w:cs="Times New Roman"/>
          <w:b/>
          <w:bCs/>
          <w:color w:val="000000" w:themeColor="text1"/>
          <w:sz w:val="28"/>
          <w:szCs w:val="28"/>
        </w:rPr>
        <w:t>A</w:t>
      </w:r>
    </w:p>
    <w:tbl>
      <w:tblPr>
        <w:tblStyle w:val="TableGrid"/>
        <w:tblW w:w="0" w:type="auto"/>
        <w:tblLook w:val="04A0" w:firstRow="1" w:lastRow="0" w:firstColumn="1" w:lastColumn="0" w:noHBand="0" w:noVBand="1"/>
      </w:tblPr>
      <w:tblGrid>
        <w:gridCol w:w="704"/>
        <w:gridCol w:w="3682"/>
        <w:gridCol w:w="5248"/>
      </w:tblGrid>
      <w:tr w:rsidR="002A0229" w:rsidRPr="00D45A58" w:rsidTr="007C2D01">
        <w:tc>
          <w:tcPr>
            <w:tcW w:w="704" w:type="dxa"/>
            <w:shd w:val="clear" w:color="auto" w:fill="FFE599" w:themeFill="accent4" w:themeFillTint="66"/>
          </w:tcPr>
          <w:p w:rsidR="002A0229" w:rsidRPr="00D45A58" w:rsidRDefault="002A0229" w:rsidP="00F15D43">
            <w:pPr>
              <w:spacing w:line="276" w:lineRule="auto"/>
              <w:ind w:left="-142"/>
              <w:jc w:val="center"/>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Tác động</w:t>
            </w:r>
          </w:p>
        </w:tc>
        <w:tc>
          <w:tcPr>
            <w:tcW w:w="3682" w:type="dxa"/>
          </w:tcPr>
          <w:p w:rsidR="002A0229" w:rsidRPr="00D45A58"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 xml:space="preserve"> </w:t>
            </w:r>
          </w:p>
          <w:p w:rsidR="002A0229" w:rsidRPr="00D45A58"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-Từ vấn đề nghị luận ta sẽ xác định các tác động (ảnh hưởng của nó đối với tâm lí, sức khoẻ, mối quan hệ… đối với cá nhân mình và những người xung quanh)</w:t>
            </w:r>
          </w:p>
          <w:p w:rsidR="002A0229" w:rsidRPr="00D45A58"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p>
          <w:p w:rsidR="002A0229" w:rsidRPr="00D45A58"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+Tác động tích cực (Những tác động tốt): Khiến tâm lí vui vẻ, thoải mái, xây dựng đuọc những mối quan hệ tốt đẹp, là bài học trong quá trình trưởng thành.</w:t>
            </w:r>
          </w:p>
          <w:p w:rsidR="002A0229" w:rsidRPr="00D45A58"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lastRenderedPageBreak/>
              <w:t xml:space="preserve">+Tác động tiêu cực (Tác động xấu): buồn chán, stress, các mối quan hệ không bền </w:t>
            </w:r>
            <w:proofErr w:type="gramStart"/>
            <w:r w:rsidRPr="00D45A58">
              <w:rPr>
                <w:rFonts w:ascii="Times New Roman" w:eastAsia="Times New Roman" w:hAnsi="Times New Roman" w:cs="Times New Roman"/>
                <w:color w:val="000000" w:themeColor="text1"/>
                <w:sz w:val="26"/>
                <w:szCs w:val="26"/>
                <w:lang w:eastAsia="vi-VN"/>
              </w:rPr>
              <w:t>vững,…</w:t>
            </w:r>
            <w:proofErr w:type="gramEnd"/>
            <w:r w:rsidRPr="00D45A58">
              <w:rPr>
                <w:rFonts w:ascii="Times New Roman" w:eastAsia="Times New Roman" w:hAnsi="Times New Roman" w:cs="Times New Roman"/>
                <w:color w:val="000000" w:themeColor="text1"/>
                <w:sz w:val="26"/>
                <w:szCs w:val="26"/>
                <w:lang w:eastAsia="vi-VN"/>
              </w:rPr>
              <w:t>.</w:t>
            </w:r>
          </w:p>
          <w:p w:rsidR="002A0229" w:rsidRPr="00D45A58"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p>
          <w:p w:rsidR="002A0229"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r w:rsidRPr="004738FF">
              <w:rPr>
                <w:rFonts w:ascii="Cambria Math" w:eastAsia="Yu Mincho" w:hAnsi="Cambria Math" w:cs="Cambria Math"/>
                <w:color w:val="000000" w:themeColor="text1"/>
                <w:sz w:val="26"/>
                <w:szCs w:val="26"/>
                <w:lang w:eastAsia="vi-VN"/>
              </w:rPr>
              <w:t>⇒</w:t>
            </w:r>
            <w:r>
              <w:rPr>
                <w:rFonts w:ascii="Cambria Math" w:eastAsia="Yu Mincho" w:hAnsi="Cambria Math" w:cs="Cambria Math"/>
                <w:color w:val="000000" w:themeColor="text1"/>
                <w:sz w:val="26"/>
                <w:szCs w:val="26"/>
                <w:lang w:eastAsia="vi-VN"/>
              </w:rPr>
              <w:t xml:space="preserve"> </w:t>
            </w:r>
            <w:r w:rsidRPr="00D45A58">
              <w:rPr>
                <w:rFonts w:ascii="Times New Roman" w:eastAsia="Times New Roman" w:hAnsi="Times New Roman" w:cs="Times New Roman"/>
                <w:color w:val="000000" w:themeColor="text1"/>
                <w:sz w:val="26"/>
                <w:szCs w:val="26"/>
                <w:lang w:eastAsia="vi-VN"/>
              </w:rPr>
              <w:t>Có những vấn đề sẽ ảnh hưởng cả tiêu cực và tích cực, nhưng có những vấn đề chỉ tác động một mặt nên cần suy nghĩ và lập luận chắc chắn khi ta trình bày.</w:t>
            </w:r>
          </w:p>
          <w:p w:rsidR="002A0229"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p>
          <w:p w:rsidR="002A0229"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p>
          <w:p w:rsidR="002A0229"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p>
          <w:p w:rsidR="002A0229"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p>
          <w:p w:rsidR="002A0229"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p>
          <w:p w:rsidR="002A0229"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p>
          <w:p w:rsidR="002A0229" w:rsidRPr="00D45A58"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p>
          <w:p w:rsidR="002A0229" w:rsidRPr="00D45A58" w:rsidRDefault="002A0229" w:rsidP="00F15D43">
            <w:pPr>
              <w:spacing w:line="276" w:lineRule="auto"/>
              <w:ind w:right="86"/>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w:t>
            </w:r>
            <w:r>
              <w:rPr>
                <w:rFonts w:ascii="Times New Roman" w:eastAsia="Times New Roman" w:hAnsi="Times New Roman" w:cs="Times New Roman"/>
                <w:color w:val="000000" w:themeColor="text1"/>
                <w:sz w:val="26"/>
                <w:szCs w:val="26"/>
                <w:lang w:eastAsia="vi-VN"/>
              </w:rPr>
              <w:t xml:space="preserve"> </w:t>
            </w:r>
            <w:r w:rsidRPr="00D45A58">
              <w:rPr>
                <w:rFonts w:ascii="Times New Roman" w:eastAsia="Times New Roman" w:hAnsi="Times New Roman" w:cs="Times New Roman"/>
                <w:color w:val="000000" w:themeColor="text1"/>
                <w:sz w:val="26"/>
                <w:szCs w:val="26"/>
                <w:lang w:eastAsia="vi-VN"/>
              </w:rPr>
              <w:t>Dẫn chứng +Nhận xét: Cần tìm những dẫn chứng hợp lí với vấn đề nghị luận +Nhận xét về dẫn chứng liên quan đến vấn đề nghị luận. .(Làm theo hay không làm theo)</w:t>
            </w:r>
          </w:p>
        </w:tc>
        <w:tc>
          <w:tcPr>
            <w:tcW w:w="5248" w:type="dxa"/>
          </w:tcPr>
          <w:p w:rsidR="002A0229" w:rsidRPr="00D45A58" w:rsidRDefault="002A0229" w:rsidP="00F15D43">
            <w:pPr>
              <w:spacing w:line="276" w:lineRule="auto"/>
              <w:ind w:right="76"/>
              <w:jc w:val="both"/>
              <w:rPr>
                <w:rFonts w:ascii="Times New Roman" w:eastAsia="Times New Roman" w:hAnsi="Times New Roman" w:cs="Times New Roman"/>
                <w:b/>
                <w:iCs/>
                <w:color w:val="000000" w:themeColor="text1"/>
                <w:sz w:val="26"/>
                <w:szCs w:val="26"/>
                <w:lang w:eastAsia="vi-VN"/>
              </w:rPr>
            </w:pPr>
            <w:r w:rsidRPr="004738FF">
              <w:rPr>
                <w:rFonts w:ascii="Times New Roman" w:eastAsia="Times New Roman" w:hAnsi="Times New Roman" w:cs="Times New Roman"/>
                <w:b/>
                <w:iCs/>
                <w:color w:val="000000" w:themeColor="text1"/>
                <w:sz w:val="26"/>
                <w:szCs w:val="26"/>
                <w:shd w:val="clear" w:color="auto" w:fill="FFE599" w:themeFill="accent4" w:themeFillTint="66"/>
                <w:lang w:eastAsia="vi-VN"/>
              </w:rPr>
              <w:lastRenderedPageBreak/>
              <w:t>Ví dụ:</w:t>
            </w:r>
            <w:r w:rsidRPr="00D45A58">
              <w:rPr>
                <w:rFonts w:ascii="Times New Roman" w:eastAsia="Times New Roman" w:hAnsi="Times New Roman" w:cs="Times New Roman"/>
                <w:b/>
                <w:iCs/>
                <w:color w:val="000000" w:themeColor="text1"/>
                <w:sz w:val="26"/>
                <w:szCs w:val="26"/>
                <w:lang w:eastAsia="vi-VN"/>
              </w:rPr>
              <w:t xml:space="preserve"> Xung đột trong gia đình ở lứa tuổi học sinh </w:t>
            </w:r>
          </w:p>
          <w:p w:rsidR="002A0229" w:rsidRPr="004738FF" w:rsidRDefault="002A0229" w:rsidP="00F15D43">
            <w:pPr>
              <w:spacing w:line="276" w:lineRule="auto"/>
              <w:jc w:val="both"/>
              <w:rPr>
                <w:rFonts w:ascii="Times New Roman" w:hAnsi="Times New Roman" w:cs="Times New Roman"/>
                <w:sz w:val="26"/>
                <w:szCs w:val="26"/>
              </w:rPr>
            </w:pPr>
            <w:r w:rsidRPr="004738FF">
              <w:rPr>
                <w:rFonts w:ascii="Times New Roman" w:hAnsi="Times New Roman" w:cs="Times New Roman"/>
                <w:sz w:val="26"/>
                <w:szCs w:val="26"/>
              </w:rPr>
              <w:t>-</w:t>
            </w:r>
            <w:r>
              <w:rPr>
                <w:rFonts w:ascii="Times New Roman" w:hAnsi="Times New Roman" w:cs="Times New Roman"/>
                <w:sz w:val="26"/>
                <w:szCs w:val="26"/>
              </w:rPr>
              <w:t xml:space="preserve"> </w:t>
            </w:r>
            <w:r w:rsidRPr="004738FF">
              <w:rPr>
                <w:rFonts w:ascii="Times New Roman" w:hAnsi="Times New Roman" w:cs="Times New Roman"/>
                <w:sz w:val="26"/>
                <w:szCs w:val="26"/>
              </w:rPr>
              <w:t>Tích cực: Khiến các thành viên trong gia đình hiểu rõ về nhau hơn, có thể nhận biết đuọc những áp lục, suy nghĩ của những người khác trong gia đình.</w:t>
            </w:r>
          </w:p>
          <w:p w:rsidR="002A0229" w:rsidRPr="004738FF" w:rsidRDefault="002A0229" w:rsidP="00F15D43">
            <w:pPr>
              <w:spacing w:line="276" w:lineRule="auto"/>
              <w:jc w:val="both"/>
              <w:rPr>
                <w:rFonts w:ascii="Times New Roman" w:hAnsi="Times New Roman" w:cs="Times New Roman"/>
                <w:sz w:val="26"/>
                <w:szCs w:val="26"/>
              </w:rPr>
            </w:pPr>
            <w:r w:rsidRPr="004738FF">
              <w:rPr>
                <w:rFonts w:ascii="Times New Roman" w:hAnsi="Times New Roman" w:cs="Times New Roman"/>
                <w:sz w:val="26"/>
                <w:szCs w:val="26"/>
              </w:rPr>
              <w:t>-</w:t>
            </w:r>
            <w:r>
              <w:rPr>
                <w:rFonts w:ascii="Times New Roman" w:hAnsi="Times New Roman" w:cs="Times New Roman"/>
                <w:sz w:val="26"/>
                <w:szCs w:val="26"/>
              </w:rPr>
              <w:t xml:space="preserve"> </w:t>
            </w:r>
            <w:r w:rsidRPr="004738FF">
              <w:rPr>
                <w:rFonts w:ascii="Times New Roman" w:hAnsi="Times New Roman" w:cs="Times New Roman"/>
                <w:sz w:val="26"/>
                <w:szCs w:val="26"/>
              </w:rPr>
              <w:t xml:space="preserve">Tiêu cực: Khi có xung đột, người trong cuộc có thể to tiếng, nặng lời, thậm chí có hành vi bạo lực. Một số người còn áp dụng bạo hành lạnh để đả kích đối phương. Chính xung đột là nguyên nhân tạo ra khoảng cách giữa cha mẹ và con cái. Gây ra các vấn đề tâm lý cho các thành viên, đặc biệt là con cái như: stress trầm cảm. Các thành </w:t>
            </w:r>
            <w:r w:rsidRPr="004738FF">
              <w:rPr>
                <w:rFonts w:ascii="Times New Roman" w:hAnsi="Times New Roman" w:cs="Times New Roman"/>
                <w:sz w:val="26"/>
                <w:szCs w:val="26"/>
              </w:rPr>
              <w:lastRenderedPageBreak/>
              <w:t>viên ngày càng xa cách nhau, thậm chí dẫn đến gia đình tan vỡ.</w:t>
            </w:r>
          </w:p>
          <w:p w:rsidR="002A0229" w:rsidRPr="00D45A58" w:rsidRDefault="002A0229" w:rsidP="00F15D43">
            <w:pPr>
              <w:spacing w:line="276" w:lineRule="auto"/>
              <w:ind w:right="-18"/>
              <w:jc w:val="both"/>
              <w:rPr>
                <w:rFonts w:ascii="Times New Roman" w:eastAsia="Times New Roman" w:hAnsi="Times New Roman" w:cs="Times New Roman"/>
                <w:b/>
                <w:iCs/>
                <w:color w:val="000000" w:themeColor="text1"/>
                <w:sz w:val="26"/>
                <w:szCs w:val="26"/>
                <w:lang w:eastAsia="vi-VN"/>
              </w:rPr>
            </w:pPr>
            <w:r w:rsidRPr="004738FF">
              <w:rPr>
                <w:rFonts w:ascii="Times New Roman" w:eastAsia="Times New Roman" w:hAnsi="Times New Roman" w:cs="Times New Roman"/>
                <w:b/>
                <w:iCs/>
                <w:color w:val="000000" w:themeColor="text1"/>
                <w:sz w:val="26"/>
                <w:szCs w:val="26"/>
                <w:shd w:val="clear" w:color="auto" w:fill="FFE599" w:themeFill="accent4" w:themeFillTint="66"/>
                <w:lang w:eastAsia="vi-VN"/>
              </w:rPr>
              <w:t>Ví dụ:</w:t>
            </w:r>
            <w:r w:rsidRPr="00D45A58">
              <w:rPr>
                <w:rFonts w:ascii="Times New Roman" w:eastAsia="Times New Roman" w:hAnsi="Times New Roman" w:cs="Times New Roman"/>
                <w:b/>
                <w:iCs/>
                <w:color w:val="000000" w:themeColor="text1"/>
                <w:sz w:val="26"/>
                <w:szCs w:val="26"/>
                <w:lang w:eastAsia="vi-VN"/>
              </w:rPr>
              <w:t xml:space="preserve"> Về hiện tượng Ô nhiễm môi trường (chỉ có tiêu cực)</w:t>
            </w:r>
          </w:p>
          <w:p w:rsidR="002A0229" w:rsidRPr="00D45A58" w:rsidRDefault="002A0229" w:rsidP="00F15D43">
            <w:pPr>
              <w:pStyle w:val="NormalWeb"/>
              <w:shd w:val="clear" w:color="auto" w:fill="FFFFFF"/>
              <w:spacing w:before="0" w:beforeAutospacing="0" w:after="0" w:afterAutospacing="0" w:line="276" w:lineRule="auto"/>
              <w:ind w:right="-18"/>
              <w:jc w:val="both"/>
              <w:rPr>
                <w:color w:val="000000" w:themeColor="text1"/>
                <w:sz w:val="26"/>
                <w:szCs w:val="26"/>
              </w:rPr>
            </w:pPr>
            <w:r w:rsidRPr="00D45A58">
              <w:rPr>
                <w:color w:val="000000" w:themeColor="text1"/>
                <w:sz w:val="26"/>
                <w:szCs w:val="26"/>
              </w:rPr>
              <w:t>-Hậu quả: Hành động này làm xấu cảnh quan thiên nhiên gây mất mĩ quan đường phố. Nguy hại hơn, nó làm cho môi trường sống của chúng ta lại ô nhiễm: Vứt rác ra sông hồ làm ô nhiễm nguồn nước, chôn rác không phân hủy làm ô nhiễm đất, làm ô nhiễm không khí, ô nhiễm tầm nhìn. Gây ảnh hưởng xấu đến các loài sinh vật chứ không kể riêng con người. Sức khỏe của con người suy giảm, dễ mắc các bệnh về hô hấp, về tiêu hóa, ung thư. Các loại sinh vật sống ở biển, hồ sẽ chết vì nuốt phải rác không phân hủy, chết vì nguồn nước quá ô nhiễm gây hoang mang cộng đồng.</w:t>
            </w:r>
          </w:p>
          <w:p w:rsidR="002A0229" w:rsidRPr="00D45A58" w:rsidRDefault="002A0229" w:rsidP="00F15D43">
            <w:pPr>
              <w:spacing w:line="276" w:lineRule="auto"/>
              <w:ind w:right="76"/>
              <w:jc w:val="both"/>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w:t>
            </w:r>
            <w:r>
              <w:rPr>
                <w:rFonts w:ascii="Times New Roman" w:eastAsia="Times New Roman" w:hAnsi="Times New Roman" w:cs="Times New Roman"/>
                <w:b/>
                <w:bCs/>
                <w:color w:val="000000" w:themeColor="text1"/>
                <w:sz w:val="26"/>
                <w:szCs w:val="26"/>
                <w:lang w:eastAsia="vi-VN"/>
              </w:rPr>
              <w:t xml:space="preserve"> </w:t>
            </w:r>
            <w:r w:rsidRPr="00D45A58">
              <w:rPr>
                <w:rFonts w:ascii="Times New Roman" w:eastAsia="Times New Roman" w:hAnsi="Times New Roman" w:cs="Times New Roman"/>
                <w:b/>
                <w:bCs/>
                <w:color w:val="000000" w:themeColor="text1"/>
                <w:sz w:val="26"/>
                <w:szCs w:val="26"/>
                <w:lang w:eastAsia="vi-VN"/>
              </w:rPr>
              <w:t>Dẫn chứng: Việc sử dụng thời gian hợp lí:</w:t>
            </w:r>
          </w:p>
          <w:p w:rsidR="002A0229" w:rsidRPr="004738FF" w:rsidRDefault="002A0229" w:rsidP="00F15D43">
            <w:pPr>
              <w:spacing w:line="276" w:lineRule="auto"/>
              <w:ind w:right="76"/>
              <w:jc w:val="both"/>
              <w:rPr>
                <w:rFonts w:ascii="Times New Roman" w:hAnsi="Times New Roman" w:cs="Times New Roman"/>
                <w:sz w:val="26"/>
                <w:szCs w:val="26"/>
              </w:rPr>
            </w:pPr>
            <w:r w:rsidRPr="00D45A58">
              <w:rPr>
                <w:rFonts w:ascii="Times New Roman" w:eastAsia="Times New Roman" w:hAnsi="Times New Roman" w:cs="Times New Roman"/>
                <w:b/>
                <w:bCs/>
                <w:color w:val="000000" w:themeColor="text1"/>
                <w:sz w:val="26"/>
                <w:szCs w:val="26"/>
                <w:lang w:eastAsia="vi-VN"/>
              </w:rPr>
              <w:t>+</w:t>
            </w:r>
            <w:r w:rsidRPr="00D45A58">
              <w:rPr>
                <w:rFonts w:ascii="Times New Roman" w:hAnsi="Times New Roman" w:cs="Times New Roman"/>
                <w:color w:val="000000"/>
                <w:sz w:val="26"/>
                <w:szCs w:val="26"/>
                <w:shd w:val="clear" w:color="auto" w:fill="FFFFFF"/>
              </w:rPr>
              <w:t xml:space="preserve"> </w:t>
            </w:r>
            <w:r w:rsidRPr="004738FF">
              <w:rPr>
                <w:rFonts w:ascii="Times New Roman" w:hAnsi="Times New Roman" w:cs="Times New Roman"/>
                <w:sz w:val="26"/>
                <w:szCs w:val="26"/>
              </w:rPr>
              <w:t xml:space="preserve">Thống kê năm 2023 của Vietnam Digital Advertising, trung bình hàng ngày mỗi người Việt Nam dành khoảng 6 tiếng 42 phút - tương đương với 1/4 ngày, để truy cập Internet trên tất cả các thiết bị. Trong đó, 2 tiếng 33 phút được dành để truy cập vào các mạng xã hội, cao hơn so với mức trung bình của thế giới là 2 tiếng 16 phút. </w:t>
            </w:r>
            <w:r w:rsidRPr="004738FF">
              <w:rPr>
                <w:rFonts w:ascii="Cambria Math" w:hAnsi="Cambria Math" w:cs="Cambria Math"/>
                <w:sz w:val="26"/>
                <w:szCs w:val="26"/>
              </w:rPr>
              <w:t>⇒</w:t>
            </w:r>
            <w:r w:rsidRPr="004738FF">
              <w:rPr>
                <w:rFonts w:ascii="Times New Roman" w:hAnsi="Times New Roman" w:cs="Times New Roman"/>
                <w:sz w:val="26"/>
                <w:szCs w:val="26"/>
              </w:rPr>
              <w:t xml:space="preserve"> Con số này cho thấy, có rất nhiều người sử dụng thời gian rảnh rỗi để chìm trong thế giới ảo trên mạng; thay vì dành thời gian gắn kết với gia đình, bạn bè hoặc tham gia các hoạt động bổ ích ngoài xã hội. (Dẫn chứng đòi hỏi thường xuyên theo dõi kiến thức xã hội </w:t>
            </w:r>
            <w:r w:rsidRPr="004738FF">
              <w:rPr>
                <w:rFonts w:ascii="Cambria Math" w:hAnsi="Cambria Math" w:cs="Cambria Math"/>
                <w:sz w:val="26"/>
                <w:szCs w:val="26"/>
              </w:rPr>
              <w:t>⇒</w:t>
            </w:r>
            <w:r w:rsidRPr="004738FF">
              <w:rPr>
                <w:rFonts w:ascii="Times New Roman" w:hAnsi="Times New Roman" w:cs="Times New Roman"/>
                <w:sz w:val="26"/>
                <w:szCs w:val="26"/>
              </w:rPr>
              <w:t xml:space="preserve">Khó). </w:t>
            </w:r>
          </w:p>
          <w:p w:rsidR="002A0229" w:rsidRPr="00D45A58" w:rsidRDefault="002A0229" w:rsidP="00F15D43">
            <w:pPr>
              <w:spacing w:line="276" w:lineRule="auto"/>
              <w:ind w:right="76"/>
              <w:jc w:val="both"/>
              <w:rPr>
                <w:rFonts w:ascii="Times New Roman" w:eastAsia="Times New Roman" w:hAnsi="Times New Roman" w:cs="Times New Roman"/>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w:t>
            </w:r>
            <w:r w:rsidRPr="00D45A58">
              <w:rPr>
                <w:rFonts w:ascii="Times New Roman" w:eastAsia="Times New Roman" w:hAnsi="Times New Roman" w:cs="Times New Roman"/>
                <w:bCs/>
                <w:color w:val="000000" w:themeColor="text1"/>
                <w:sz w:val="26"/>
                <w:szCs w:val="26"/>
                <w:lang w:eastAsia="vi-VN"/>
              </w:rPr>
              <w:t xml:space="preserve"> Mạc Đĩnh Chi: Nhà nghèo ông thường tranh thủ mội thời gian để học, buổi tối Mạc Đĩnh Chi còn bắt đom đóm cho vào vỏ trứng tạo ra ánh sáng mà học bài </w:t>
            </w:r>
            <w:r w:rsidRPr="004738FF">
              <w:rPr>
                <w:rFonts w:ascii="Cambria Math" w:eastAsia="Yu Mincho" w:hAnsi="Cambria Math" w:cs="Cambria Math"/>
                <w:color w:val="000000" w:themeColor="text1"/>
                <w:sz w:val="26"/>
                <w:szCs w:val="26"/>
                <w:lang w:eastAsia="vi-VN"/>
              </w:rPr>
              <w:t>⇒</w:t>
            </w:r>
            <w:r w:rsidRPr="00D45A58">
              <w:rPr>
                <w:rFonts w:ascii="Times New Roman" w:eastAsia="Times New Roman" w:hAnsi="Times New Roman" w:cs="Times New Roman"/>
                <w:bCs/>
                <w:color w:val="000000" w:themeColor="text1"/>
                <w:sz w:val="26"/>
                <w:szCs w:val="26"/>
                <w:lang w:eastAsia="vi-VN"/>
              </w:rPr>
              <w:t xml:space="preserve"> Đây chính là một tấm gương sáng về viêc biết sử dụng thời gian hợp lí mà chúng ta cần học hỏi. (Nên sử dụng dạng dẫn chứng này để tránh soi sót về số liệu khi làm bài </w:t>
            </w:r>
            <w:r w:rsidRPr="004738FF">
              <w:rPr>
                <w:rFonts w:ascii="Cambria Math" w:eastAsia="Yu Mincho" w:hAnsi="Cambria Math" w:cs="Cambria Math"/>
                <w:color w:val="000000" w:themeColor="text1"/>
                <w:sz w:val="26"/>
                <w:szCs w:val="26"/>
                <w:lang w:eastAsia="vi-VN"/>
              </w:rPr>
              <w:t>⇒</w:t>
            </w:r>
            <w:r>
              <w:rPr>
                <w:rFonts w:ascii="Cambria Math" w:eastAsia="Yu Mincho" w:hAnsi="Cambria Math" w:cs="Cambria Math"/>
                <w:color w:val="000000" w:themeColor="text1"/>
                <w:sz w:val="26"/>
                <w:szCs w:val="26"/>
                <w:lang w:eastAsia="vi-VN"/>
              </w:rPr>
              <w:t xml:space="preserve"> </w:t>
            </w:r>
            <w:r w:rsidRPr="00D45A58">
              <w:rPr>
                <w:rFonts w:ascii="Times New Roman" w:eastAsia="Times New Roman" w:hAnsi="Times New Roman" w:cs="Times New Roman"/>
                <w:bCs/>
                <w:color w:val="000000" w:themeColor="text1"/>
                <w:sz w:val="26"/>
                <w:szCs w:val="26"/>
                <w:lang w:eastAsia="vi-VN"/>
              </w:rPr>
              <w:t>Dễ hơn)</w:t>
            </w:r>
          </w:p>
          <w:p w:rsidR="002A0229" w:rsidRPr="00D45A58" w:rsidRDefault="002A0229" w:rsidP="00F15D43">
            <w:pPr>
              <w:spacing w:line="276" w:lineRule="auto"/>
              <w:ind w:right="-18"/>
              <w:jc w:val="both"/>
              <w:rPr>
                <w:rFonts w:ascii="Times New Roman" w:eastAsia="Times New Roman" w:hAnsi="Times New Roman" w:cs="Times New Roman"/>
                <w:b/>
                <w:iCs/>
                <w:color w:val="000000" w:themeColor="text1"/>
                <w:sz w:val="26"/>
                <w:szCs w:val="26"/>
                <w:lang w:eastAsia="vi-VN"/>
              </w:rPr>
            </w:pPr>
            <w:r w:rsidRPr="004738FF">
              <w:rPr>
                <w:rFonts w:ascii="Times New Roman" w:eastAsia="Times New Roman" w:hAnsi="Times New Roman" w:cs="Times New Roman"/>
                <w:b/>
                <w:iCs/>
                <w:color w:val="000000" w:themeColor="text1"/>
                <w:sz w:val="26"/>
                <w:szCs w:val="26"/>
                <w:shd w:val="clear" w:color="auto" w:fill="FFE599" w:themeFill="accent4" w:themeFillTint="66"/>
                <w:lang w:eastAsia="vi-VN"/>
              </w:rPr>
              <w:t>Ví dụ:</w:t>
            </w:r>
            <w:r w:rsidRPr="00D45A58">
              <w:rPr>
                <w:rFonts w:ascii="Times New Roman" w:eastAsia="Times New Roman" w:hAnsi="Times New Roman" w:cs="Times New Roman"/>
                <w:b/>
                <w:iCs/>
                <w:color w:val="000000" w:themeColor="text1"/>
                <w:sz w:val="26"/>
                <w:szCs w:val="26"/>
                <w:lang w:eastAsia="vi-VN"/>
              </w:rPr>
              <w:t xml:space="preserve"> Về hiện tượng Ô nhiễm môi trường</w:t>
            </w:r>
          </w:p>
          <w:p w:rsidR="002A0229" w:rsidRPr="00D45A58" w:rsidRDefault="002A0229" w:rsidP="00F15D43">
            <w:pPr>
              <w:spacing w:line="276" w:lineRule="auto"/>
              <w:ind w:right="-18"/>
              <w:jc w:val="both"/>
              <w:rPr>
                <w:rFonts w:ascii="Times New Roman" w:hAnsi="Times New Roman" w:cs="Times New Roman"/>
                <w:color w:val="000000" w:themeColor="text1"/>
                <w:sz w:val="26"/>
                <w:szCs w:val="26"/>
              </w:rPr>
            </w:pPr>
            <w:r w:rsidRPr="00D45A58">
              <w:rPr>
                <w:rFonts w:ascii="Times New Roman" w:hAnsi="Times New Roman" w:cs="Times New Roman"/>
                <w:color w:val="000000" w:themeColor="text1"/>
                <w:sz w:val="26"/>
                <w:szCs w:val="26"/>
              </w:rPr>
              <w:t xml:space="preserve">-Dẫn chứng: Ở Sing-ga-po, những người vứt rác ra đường hoặc những nơi công cộng dù là rác rất </w:t>
            </w:r>
            <w:r w:rsidRPr="00D45A58">
              <w:rPr>
                <w:rFonts w:ascii="Times New Roman" w:hAnsi="Times New Roman" w:cs="Times New Roman"/>
                <w:color w:val="000000" w:themeColor="text1"/>
                <w:sz w:val="26"/>
                <w:szCs w:val="26"/>
              </w:rPr>
              <w:lastRenderedPageBreak/>
              <w:t>nhỏ như mẩu thuốc lá hay vỏ kẹo cao su. Cũng bị phạt rất nặ</w:t>
            </w:r>
            <w:r>
              <w:rPr>
                <w:rFonts w:ascii="Times New Roman" w:hAnsi="Times New Roman" w:cs="Times New Roman"/>
                <w:color w:val="000000" w:themeColor="text1"/>
                <w:sz w:val="26"/>
                <w:szCs w:val="26"/>
              </w:rPr>
              <w:t xml:space="preserve">ng. </w:t>
            </w:r>
          </w:p>
          <w:p w:rsidR="002A0229" w:rsidRPr="002A0229" w:rsidRDefault="002A0229" w:rsidP="002A0229">
            <w:pPr>
              <w:spacing w:line="276" w:lineRule="auto"/>
              <w:ind w:right="-18"/>
              <w:jc w:val="both"/>
              <w:rPr>
                <w:rFonts w:ascii="Times New Roman" w:hAnsi="Times New Roman" w:cs="Times New Roman"/>
                <w:color w:val="000000" w:themeColor="text1"/>
                <w:sz w:val="26"/>
                <w:szCs w:val="26"/>
              </w:rPr>
            </w:pPr>
            <w:r w:rsidRPr="00D45A58">
              <w:rPr>
                <w:rFonts w:ascii="Times New Roman" w:hAnsi="Times New Roman" w:cs="Times New Roman"/>
                <w:color w:val="000000" w:themeColor="text1"/>
                <w:sz w:val="26"/>
                <w:szCs w:val="26"/>
              </w:rPr>
              <w:t>-Nhận xét: Đó chính là một kinh nghiệm mà đất nước ta cần học tậ</w:t>
            </w:r>
            <w:r>
              <w:rPr>
                <w:rFonts w:ascii="Times New Roman" w:hAnsi="Times New Roman" w:cs="Times New Roman"/>
                <w:color w:val="000000" w:themeColor="text1"/>
                <w:sz w:val="26"/>
                <w:szCs w:val="26"/>
              </w:rPr>
              <w:t>p.</w:t>
            </w:r>
          </w:p>
        </w:tc>
      </w:tr>
    </w:tbl>
    <w:p w:rsidR="002A0229" w:rsidRDefault="00155810" w:rsidP="00FB06E7">
      <w:pPr>
        <w:jc w:val="center"/>
        <w:rPr>
          <w:rFonts w:ascii="Times New Roman" w:hAnsi="Times New Roman" w:cs="Times New Roman"/>
          <w:b/>
          <w:sz w:val="28"/>
          <w:szCs w:val="28"/>
        </w:rPr>
      </w:pPr>
      <w:r>
        <w:rPr>
          <w:rFonts w:ascii="Times New Roman" w:hAnsi="Times New Roman" w:cs="Times New Roman"/>
          <w:b/>
          <w:sz w:val="28"/>
          <w:szCs w:val="28"/>
        </w:rPr>
        <w:lastRenderedPageBreak/>
        <w:t>Ý 5: GIẢI PHÁP</w:t>
      </w:r>
    </w:p>
    <w:tbl>
      <w:tblPr>
        <w:tblStyle w:val="TableGrid"/>
        <w:tblW w:w="0" w:type="auto"/>
        <w:tblLook w:val="04A0" w:firstRow="1" w:lastRow="0" w:firstColumn="1" w:lastColumn="0" w:noHBand="0" w:noVBand="1"/>
      </w:tblPr>
      <w:tblGrid>
        <w:gridCol w:w="928"/>
        <w:gridCol w:w="3320"/>
        <w:gridCol w:w="5528"/>
      </w:tblGrid>
      <w:tr w:rsidR="00155810" w:rsidRPr="00D45A58" w:rsidTr="007C2D01">
        <w:tc>
          <w:tcPr>
            <w:tcW w:w="928" w:type="dxa"/>
            <w:shd w:val="clear" w:color="auto" w:fill="FFE599" w:themeFill="accent4" w:themeFillTint="66"/>
          </w:tcPr>
          <w:p w:rsidR="00155810" w:rsidRPr="00D45A58" w:rsidRDefault="00155810" w:rsidP="00F15D43">
            <w:pPr>
              <w:spacing w:line="276" w:lineRule="auto"/>
              <w:jc w:val="both"/>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Giải pháp+ liên hệ</w:t>
            </w:r>
          </w:p>
        </w:tc>
        <w:tc>
          <w:tcPr>
            <w:tcW w:w="3320" w:type="dxa"/>
          </w:tcPr>
          <w:p w:rsidR="00155810" w:rsidRPr="00D45A58" w:rsidRDefault="00155810" w:rsidP="00F15D43">
            <w:pPr>
              <w:spacing w:line="276" w:lineRule="auto"/>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-Giải pháp:</w:t>
            </w:r>
            <w:r>
              <w:rPr>
                <w:rFonts w:ascii="Times New Roman" w:eastAsia="Times New Roman" w:hAnsi="Times New Roman" w:cs="Times New Roman"/>
                <w:color w:val="000000" w:themeColor="text1"/>
                <w:sz w:val="26"/>
                <w:szCs w:val="26"/>
                <w:lang w:eastAsia="vi-VN"/>
              </w:rPr>
              <w:t xml:space="preserve"> </w:t>
            </w:r>
            <w:r w:rsidRPr="00D45A58">
              <w:rPr>
                <w:rFonts w:ascii="Times New Roman" w:eastAsia="Times New Roman" w:hAnsi="Times New Roman" w:cs="Times New Roman"/>
                <w:color w:val="000000" w:themeColor="text1"/>
                <w:sz w:val="26"/>
                <w:szCs w:val="26"/>
                <w:lang w:eastAsia="vi-VN"/>
              </w:rPr>
              <w:t>Căn cứ vào nguyên nhân để đưa ra giải pháp (Nguyên nhân nào, giải pháp đấy: Nguyên nhân do ý thức cá nhân kém, giải pháp: Tuyên truyền nâng cao ý thức cá nhân về VĐNL....)</w:t>
            </w:r>
          </w:p>
          <w:p w:rsidR="00155810" w:rsidRPr="00D45A58" w:rsidRDefault="00155810" w:rsidP="00F15D43">
            <w:pPr>
              <w:spacing w:line="276" w:lineRule="auto"/>
              <w:jc w:val="both"/>
              <w:rPr>
                <w:rFonts w:ascii="Times New Roman" w:eastAsia="Times New Roman" w:hAnsi="Times New Roman" w:cs="Times New Roman"/>
                <w:color w:val="000000" w:themeColor="text1"/>
                <w:sz w:val="26"/>
                <w:szCs w:val="26"/>
                <w:lang w:eastAsia="vi-VN"/>
              </w:rPr>
            </w:pPr>
          </w:p>
          <w:p w:rsidR="00155810" w:rsidRPr="00D45A58" w:rsidRDefault="00155810" w:rsidP="00F15D43">
            <w:pPr>
              <w:spacing w:line="276" w:lineRule="auto"/>
              <w:jc w:val="both"/>
              <w:rPr>
                <w:rFonts w:ascii="Times New Roman" w:eastAsia="Times New Roman" w:hAnsi="Times New Roman" w:cs="Times New Roman"/>
                <w:color w:val="000000" w:themeColor="text1"/>
                <w:sz w:val="26"/>
                <w:szCs w:val="26"/>
                <w:lang w:eastAsia="vi-VN"/>
              </w:rPr>
            </w:pPr>
          </w:p>
          <w:p w:rsidR="00155810" w:rsidRPr="00D45A58" w:rsidRDefault="00155810" w:rsidP="00F15D43">
            <w:pPr>
              <w:spacing w:line="276" w:lineRule="auto"/>
              <w:jc w:val="both"/>
              <w:rPr>
                <w:rFonts w:ascii="Times New Roman" w:eastAsia="Times New Roman" w:hAnsi="Times New Roman" w:cs="Times New Roman"/>
                <w:color w:val="000000" w:themeColor="text1"/>
                <w:sz w:val="26"/>
                <w:szCs w:val="26"/>
                <w:lang w:eastAsia="vi-VN"/>
              </w:rPr>
            </w:pPr>
          </w:p>
          <w:p w:rsidR="00155810" w:rsidRPr="00D45A58" w:rsidRDefault="00155810" w:rsidP="00F15D43">
            <w:pPr>
              <w:spacing w:before="113" w:line="276" w:lineRule="auto"/>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-Liên hệ bản thân: Sẽ làm gì để hành động về VĐNL đang bàn bạc?</w:t>
            </w:r>
          </w:p>
          <w:p w:rsidR="00155810" w:rsidRPr="00D45A58" w:rsidRDefault="00155810" w:rsidP="00F15D43">
            <w:pPr>
              <w:spacing w:line="276" w:lineRule="auto"/>
              <w:jc w:val="both"/>
              <w:rPr>
                <w:rFonts w:ascii="Times New Roman" w:eastAsia="Times New Roman" w:hAnsi="Times New Roman" w:cs="Times New Roman"/>
                <w:b/>
                <w:bCs/>
                <w:color w:val="000000" w:themeColor="text1"/>
                <w:sz w:val="26"/>
                <w:szCs w:val="26"/>
                <w:lang w:eastAsia="vi-VN"/>
              </w:rPr>
            </w:pPr>
          </w:p>
        </w:tc>
        <w:tc>
          <w:tcPr>
            <w:tcW w:w="5528" w:type="dxa"/>
          </w:tcPr>
          <w:p w:rsidR="00155810" w:rsidRPr="00D45A58" w:rsidRDefault="00155810" w:rsidP="00F15D43">
            <w:pPr>
              <w:spacing w:line="276" w:lineRule="auto"/>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-Giải pháp:</w:t>
            </w:r>
          </w:p>
          <w:p w:rsidR="00155810" w:rsidRPr="00D45A58" w:rsidRDefault="00155810" w:rsidP="00F15D43">
            <w:pPr>
              <w:pStyle w:val="NormalWeb"/>
              <w:shd w:val="clear" w:color="auto" w:fill="FFFFFF"/>
              <w:spacing w:before="0" w:beforeAutospacing="0" w:after="0" w:afterAutospacing="0" w:line="276" w:lineRule="auto"/>
              <w:jc w:val="both"/>
              <w:rPr>
                <w:color w:val="000000" w:themeColor="text1"/>
                <w:sz w:val="26"/>
                <w:szCs w:val="26"/>
              </w:rPr>
            </w:pPr>
            <w:r w:rsidRPr="00D45A58">
              <w:rPr>
                <w:color w:val="000000" w:themeColor="text1"/>
                <w:sz w:val="26"/>
                <w:szCs w:val="26"/>
              </w:rPr>
              <w:t>+ Cần có những hình thức xử phạt thật nghiêm hành động này. Bên cạnh đó, các ban ngành chính quyền, các cơ quan chức năng, đoàn thể. Cần đẩy mạnh hơn nữa việc tuyên truyền giáo dục ý thức bảo vệ môi trường cho người dân để họ không vứt rác bừa bãi. Mặt khác chúng ta cần tích cực trồng cây xanh, phủ đồi trọc giữa môi trường Xanh – Sạch – Đẹp.</w:t>
            </w:r>
          </w:p>
          <w:p w:rsidR="00155810" w:rsidRPr="00D45A58" w:rsidRDefault="00155810" w:rsidP="00F15D43">
            <w:pPr>
              <w:spacing w:line="276" w:lineRule="auto"/>
              <w:jc w:val="both"/>
              <w:rPr>
                <w:rFonts w:ascii="Times New Roman" w:eastAsia="Times New Roman" w:hAnsi="Times New Roman" w:cs="Times New Roman"/>
                <w:b/>
                <w:iCs/>
                <w:color w:val="000000" w:themeColor="text1"/>
                <w:sz w:val="26"/>
                <w:szCs w:val="26"/>
                <w:lang w:eastAsia="vi-VN"/>
              </w:rPr>
            </w:pPr>
            <w:r w:rsidRPr="004738FF">
              <w:rPr>
                <w:rFonts w:ascii="Times New Roman" w:eastAsia="Times New Roman" w:hAnsi="Times New Roman" w:cs="Times New Roman"/>
                <w:b/>
                <w:iCs/>
                <w:color w:val="000000" w:themeColor="text1"/>
                <w:sz w:val="26"/>
                <w:szCs w:val="26"/>
                <w:shd w:val="clear" w:color="auto" w:fill="FFE599" w:themeFill="accent4" w:themeFillTint="66"/>
                <w:lang w:eastAsia="vi-VN"/>
              </w:rPr>
              <w:t>Ví dụ:</w:t>
            </w:r>
            <w:r w:rsidRPr="00D45A58">
              <w:rPr>
                <w:rFonts w:ascii="Times New Roman" w:eastAsia="Times New Roman" w:hAnsi="Times New Roman" w:cs="Times New Roman"/>
                <w:b/>
                <w:iCs/>
                <w:color w:val="000000" w:themeColor="text1"/>
                <w:sz w:val="26"/>
                <w:szCs w:val="26"/>
                <w:lang w:eastAsia="vi-VN"/>
              </w:rPr>
              <w:t xml:space="preserve"> Trách nhiệm của thanh niên đối với đất nước</w:t>
            </w:r>
          </w:p>
          <w:p w:rsidR="00155810" w:rsidRPr="00D45A58" w:rsidRDefault="00155810" w:rsidP="00F15D43">
            <w:pPr>
              <w:pStyle w:val="NormalWeb"/>
              <w:shd w:val="clear" w:color="auto" w:fill="FFFFFF"/>
              <w:spacing w:before="0" w:beforeAutospacing="0" w:after="0" w:afterAutospacing="0" w:line="276" w:lineRule="auto"/>
              <w:jc w:val="both"/>
              <w:rPr>
                <w:color w:val="000000" w:themeColor="text1"/>
                <w:sz w:val="26"/>
                <w:szCs w:val="26"/>
              </w:rPr>
            </w:pPr>
            <w:r w:rsidRPr="00D45A58">
              <w:rPr>
                <w:color w:val="000000" w:themeColor="text1"/>
                <w:sz w:val="26"/>
                <w:szCs w:val="26"/>
              </w:rPr>
              <w:t>Bước vào thời đại công nghiệp hoá, hiện đại hoá thì ai nắm được tri thức thì mới có thể xây dựng đất nước, lèo lái chiếc thuyền số phận của non sông Tổ quốc. Và nhiệm vụ của chúng ta phải học, học nữa, học mãi. Nhà nước phải tạo mọi điều kiện để chúng ta dễ dàng tiếp cận tri thức thì tương lai dân tộc mới xán lạn, lấp lánh hào quang.</w:t>
            </w:r>
          </w:p>
        </w:tc>
      </w:tr>
    </w:tbl>
    <w:p w:rsidR="00155810" w:rsidRDefault="00155810" w:rsidP="0015581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Ý 6. MỞ RỘNG VẤN ĐỀ</w:t>
      </w:r>
    </w:p>
    <w:tbl>
      <w:tblPr>
        <w:tblStyle w:val="TableGrid"/>
        <w:tblW w:w="0" w:type="auto"/>
        <w:tblLook w:val="04A0" w:firstRow="1" w:lastRow="0" w:firstColumn="1" w:lastColumn="0" w:noHBand="0" w:noVBand="1"/>
      </w:tblPr>
      <w:tblGrid>
        <w:gridCol w:w="1435"/>
        <w:gridCol w:w="3420"/>
        <w:gridCol w:w="5040"/>
      </w:tblGrid>
      <w:tr w:rsidR="00155810" w:rsidRPr="00D45A58" w:rsidTr="00F15D43">
        <w:tc>
          <w:tcPr>
            <w:tcW w:w="1435" w:type="dxa"/>
            <w:shd w:val="clear" w:color="auto" w:fill="FFE599" w:themeFill="accent4" w:themeFillTint="66"/>
          </w:tcPr>
          <w:p w:rsidR="00155810" w:rsidRPr="00D45A58" w:rsidRDefault="00155810" w:rsidP="00F15D43">
            <w:pPr>
              <w:spacing w:line="276" w:lineRule="auto"/>
              <w:ind w:left="-142"/>
              <w:jc w:val="center"/>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Đối lập, mở rộng</w:t>
            </w:r>
          </w:p>
        </w:tc>
        <w:tc>
          <w:tcPr>
            <w:tcW w:w="3420" w:type="dxa"/>
          </w:tcPr>
          <w:p w:rsidR="00155810" w:rsidRPr="00D45A58" w:rsidRDefault="00155810" w:rsidP="00F15D43">
            <w:pPr>
              <w:spacing w:line="276" w:lineRule="auto"/>
              <w:ind w:right="-18"/>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w:t>
            </w:r>
            <w:r>
              <w:rPr>
                <w:rFonts w:ascii="Times New Roman" w:eastAsia="Times New Roman" w:hAnsi="Times New Roman" w:cs="Times New Roman"/>
                <w:color w:val="000000" w:themeColor="text1"/>
                <w:sz w:val="26"/>
                <w:szCs w:val="26"/>
                <w:lang w:eastAsia="vi-VN"/>
              </w:rPr>
              <w:t xml:space="preserve"> </w:t>
            </w:r>
            <w:r w:rsidRPr="00D45A58">
              <w:rPr>
                <w:rFonts w:ascii="Times New Roman" w:eastAsia="Times New Roman" w:hAnsi="Times New Roman" w:cs="Times New Roman"/>
                <w:color w:val="000000" w:themeColor="text1"/>
                <w:sz w:val="26"/>
                <w:szCs w:val="26"/>
                <w:lang w:eastAsia="vi-VN"/>
              </w:rPr>
              <w:t>Đối lập: Đi ngược lại vấn đề đang bàn luận (Đối lập với người thường xuyên chia sẻ những người chỉ giữ suy nghĩ cho riêng mình, đối lập với những người cân bằng được xung đột là những người bế tắc, không giải quyết được…).</w:t>
            </w:r>
          </w:p>
          <w:p w:rsidR="00155810" w:rsidRPr="00D45A58" w:rsidRDefault="00155810" w:rsidP="00F15D43">
            <w:pPr>
              <w:spacing w:line="276" w:lineRule="auto"/>
              <w:ind w:right="-18"/>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w:t>
            </w:r>
            <w:r>
              <w:rPr>
                <w:rFonts w:ascii="Times New Roman" w:eastAsia="Times New Roman" w:hAnsi="Times New Roman" w:cs="Times New Roman"/>
                <w:color w:val="000000" w:themeColor="text1"/>
                <w:sz w:val="26"/>
                <w:szCs w:val="26"/>
                <w:lang w:eastAsia="vi-VN"/>
              </w:rPr>
              <w:t xml:space="preserve"> </w:t>
            </w:r>
            <w:r w:rsidRPr="00D45A58">
              <w:rPr>
                <w:rFonts w:ascii="Times New Roman" w:eastAsia="Times New Roman" w:hAnsi="Times New Roman" w:cs="Times New Roman"/>
                <w:color w:val="000000" w:themeColor="text1"/>
                <w:sz w:val="26"/>
                <w:szCs w:val="26"/>
                <w:lang w:eastAsia="vi-VN"/>
              </w:rPr>
              <w:t xml:space="preserve">Mở rộng: Suy tưởng nhiều chiều của vấn đề bàn luận (Nêu nêu hành động của vấn đề đối lập: Đối lập với những người cân bằng được xung đột  là những người bế tắc </w:t>
            </w:r>
            <w:r w:rsidRPr="00D45A58">
              <w:rPr>
                <w:rFonts w:ascii="Times New Roman" w:eastAsia="Times New Roman" w:hAnsi="Times New Roman" w:cs="Times New Roman"/>
                <w:color w:val="FF0000"/>
                <w:sz w:val="26"/>
                <w:szCs w:val="26"/>
                <w:lang w:eastAsia="vi-VN"/>
              </w:rPr>
              <w:t xml:space="preserve">họ tìm cách dùng bạo lực, hoặc suy nghĩ bi quan… </w:t>
            </w:r>
            <w:r w:rsidRPr="004738FF">
              <w:rPr>
                <w:rFonts w:ascii="Cambria Math" w:eastAsia="Yu Mincho" w:hAnsi="Cambria Math" w:cs="Cambria Math"/>
                <w:color w:val="000000" w:themeColor="text1"/>
                <w:sz w:val="26"/>
                <w:szCs w:val="26"/>
                <w:lang w:eastAsia="vi-VN"/>
              </w:rPr>
              <w:t>⇒</w:t>
            </w:r>
            <w:r>
              <w:rPr>
                <w:rFonts w:ascii="Cambria Math" w:eastAsia="Yu Mincho" w:hAnsi="Cambria Math" w:cs="Cambria Math"/>
                <w:color w:val="000000" w:themeColor="text1"/>
                <w:sz w:val="26"/>
                <w:szCs w:val="26"/>
                <w:lang w:eastAsia="vi-VN"/>
              </w:rPr>
              <w:t xml:space="preserve"> </w:t>
            </w:r>
            <w:r w:rsidRPr="00D45A58">
              <w:rPr>
                <w:rFonts w:ascii="Times New Roman" w:eastAsia="Times New Roman" w:hAnsi="Times New Roman" w:cs="Times New Roman"/>
                <w:color w:val="000000" w:themeColor="text1"/>
                <w:sz w:val="26"/>
                <w:szCs w:val="26"/>
                <w:lang w:eastAsia="vi-VN"/>
              </w:rPr>
              <w:t>Nêu hành động của người đối lập)</w:t>
            </w:r>
          </w:p>
        </w:tc>
        <w:tc>
          <w:tcPr>
            <w:tcW w:w="5040" w:type="dxa"/>
          </w:tcPr>
          <w:p w:rsidR="00155810" w:rsidRPr="00D45A58" w:rsidRDefault="00155810" w:rsidP="00F15D43">
            <w:pPr>
              <w:spacing w:line="276" w:lineRule="auto"/>
              <w:ind w:right="-18"/>
              <w:jc w:val="both"/>
              <w:rPr>
                <w:rFonts w:ascii="Times New Roman" w:eastAsia="Times New Roman" w:hAnsi="Times New Roman" w:cs="Times New Roman"/>
                <w:b/>
                <w:iCs/>
                <w:color w:val="000000" w:themeColor="text1"/>
                <w:sz w:val="26"/>
                <w:szCs w:val="26"/>
                <w:lang w:eastAsia="vi-VN"/>
              </w:rPr>
            </w:pPr>
            <w:r w:rsidRPr="00D45A58">
              <w:rPr>
                <w:rFonts w:ascii="Times New Roman" w:eastAsia="Times New Roman" w:hAnsi="Times New Roman" w:cs="Times New Roman"/>
                <w:b/>
                <w:iCs/>
                <w:color w:val="000000" w:themeColor="text1"/>
                <w:sz w:val="26"/>
                <w:szCs w:val="26"/>
                <w:lang w:eastAsia="vi-VN"/>
              </w:rPr>
              <w:t xml:space="preserve">Ví dụ: </w:t>
            </w:r>
            <w:r>
              <w:rPr>
                <w:rFonts w:ascii="Times New Roman" w:eastAsia="Times New Roman" w:hAnsi="Times New Roman" w:cs="Times New Roman"/>
                <w:b/>
                <w:iCs/>
                <w:color w:val="000000" w:themeColor="text1"/>
                <w:sz w:val="26"/>
                <w:szCs w:val="26"/>
                <w:lang w:eastAsia="vi-VN"/>
              </w:rPr>
              <w:t>X</w:t>
            </w:r>
            <w:r w:rsidRPr="00D45A58">
              <w:rPr>
                <w:rFonts w:ascii="Times New Roman" w:eastAsia="Times New Roman" w:hAnsi="Times New Roman" w:cs="Times New Roman"/>
                <w:b/>
                <w:iCs/>
                <w:color w:val="000000" w:themeColor="text1"/>
                <w:sz w:val="26"/>
                <w:szCs w:val="26"/>
                <w:lang w:eastAsia="vi-VN"/>
              </w:rPr>
              <w:t>ung đột của tuổi học trò.</w:t>
            </w:r>
          </w:p>
          <w:p w:rsidR="00155810" w:rsidRPr="00D45A58" w:rsidRDefault="00155810" w:rsidP="00F15D43">
            <w:pPr>
              <w:spacing w:line="276" w:lineRule="auto"/>
              <w:ind w:right="-18"/>
              <w:jc w:val="both"/>
              <w:rPr>
                <w:rFonts w:ascii="Times New Roman" w:eastAsia="Times New Roman" w:hAnsi="Times New Roman" w:cs="Times New Roman"/>
                <w:iCs/>
                <w:color w:val="000000" w:themeColor="text1"/>
                <w:sz w:val="26"/>
                <w:szCs w:val="26"/>
                <w:lang w:eastAsia="vi-VN"/>
              </w:rPr>
            </w:pPr>
            <w:r w:rsidRPr="00D45A58">
              <w:rPr>
                <w:rFonts w:ascii="Times New Roman" w:eastAsia="Times New Roman" w:hAnsi="Times New Roman" w:cs="Times New Roman"/>
                <w:iCs/>
                <w:color w:val="000000" w:themeColor="text1"/>
                <w:sz w:val="26"/>
                <w:szCs w:val="26"/>
                <w:lang w:eastAsia="vi-VN"/>
              </w:rPr>
              <w:t xml:space="preserve">-Đối </w:t>
            </w:r>
            <w:proofErr w:type="gramStart"/>
            <w:r w:rsidRPr="00D45A58">
              <w:rPr>
                <w:rFonts w:ascii="Times New Roman" w:eastAsia="Times New Roman" w:hAnsi="Times New Roman" w:cs="Times New Roman"/>
                <w:iCs/>
                <w:color w:val="000000" w:themeColor="text1"/>
                <w:sz w:val="26"/>
                <w:szCs w:val="26"/>
                <w:lang w:eastAsia="vi-VN"/>
              </w:rPr>
              <w:t>lập:Có</w:t>
            </w:r>
            <w:proofErr w:type="gramEnd"/>
            <w:r w:rsidRPr="00D45A58">
              <w:rPr>
                <w:rFonts w:ascii="Times New Roman" w:eastAsia="Times New Roman" w:hAnsi="Times New Roman" w:cs="Times New Roman"/>
                <w:iCs/>
                <w:color w:val="000000" w:themeColor="text1"/>
                <w:sz w:val="26"/>
                <w:szCs w:val="26"/>
                <w:lang w:eastAsia="vi-VN"/>
              </w:rPr>
              <w:t xml:space="preserve"> những người khi gặp xung đột biết cách giải quyết êm đẹp hoặc ít khi để ra xung đột, nhưng bên cạnh đó còn có rất nhiều người không giải quyết được mâu thuẫn mà càng đẩy lên cao trào, thường xuyên gây ra xung đột với người khác.</w:t>
            </w:r>
          </w:p>
          <w:p w:rsidR="00155810" w:rsidRPr="00D45A58" w:rsidRDefault="00155810" w:rsidP="00F15D43">
            <w:pPr>
              <w:pStyle w:val="NormalWeb"/>
              <w:shd w:val="clear" w:color="auto" w:fill="FFFFFF"/>
              <w:spacing w:before="0" w:beforeAutospacing="0" w:after="0" w:afterAutospacing="0" w:line="276" w:lineRule="auto"/>
              <w:ind w:right="-18"/>
              <w:jc w:val="both"/>
              <w:rPr>
                <w:color w:val="000000" w:themeColor="text1"/>
                <w:sz w:val="26"/>
                <w:szCs w:val="26"/>
                <w:lang w:val="en-US"/>
              </w:rPr>
            </w:pPr>
            <w:r w:rsidRPr="00D45A58">
              <w:rPr>
                <w:color w:val="000000" w:themeColor="text1"/>
                <w:sz w:val="26"/>
                <w:szCs w:val="26"/>
              </w:rPr>
              <w:t>-</w:t>
            </w:r>
            <w:r>
              <w:rPr>
                <w:color w:val="000000" w:themeColor="text1"/>
                <w:sz w:val="26"/>
                <w:szCs w:val="26"/>
                <w:lang w:val="en-US"/>
              </w:rPr>
              <w:t xml:space="preserve"> </w:t>
            </w:r>
            <w:r w:rsidRPr="00D45A58">
              <w:rPr>
                <w:color w:val="000000" w:themeColor="text1"/>
                <w:sz w:val="26"/>
                <w:szCs w:val="26"/>
                <w:lang w:val="en-US"/>
              </w:rPr>
              <w:t>Mở rộng: Tuy nhiên trong cuộc sống để không xảy ra xung đột nhiều người chọn cách im lặng, bỏ qua để người khác xúc phạm hoặc bắt nạt mà không phản kháng. Có những người lại chọn cách dùng bạo lục để giải quyết những xung đột ấy.</w:t>
            </w:r>
          </w:p>
        </w:tc>
      </w:tr>
    </w:tbl>
    <w:p w:rsidR="00FB06E7" w:rsidRPr="00FB06E7" w:rsidRDefault="00FB06E7" w:rsidP="00FB06E7">
      <w:pPr>
        <w:jc w:val="center"/>
        <w:rPr>
          <w:rFonts w:ascii="Times New Roman" w:hAnsi="Times New Roman" w:cs="Times New Roman"/>
          <w:b/>
          <w:sz w:val="28"/>
          <w:szCs w:val="28"/>
        </w:rPr>
      </w:pPr>
      <w:r w:rsidRPr="00FB06E7">
        <w:rPr>
          <w:rFonts w:ascii="Times New Roman" w:hAnsi="Times New Roman" w:cs="Times New Roman"/>
          <w:b/>
          <w:sz w:val="28"/>
          <w:szCs w:val="28"/>
        </w:rPr>
        <w:t>CÔNG THỨC KẾT BÀI</w:t>
      </w:r>
    </w:p>
    <w:tbl>
      <w:tblPr>
        <w:tblStyle w:val="TableGrid"/>
        <w:tblW w:w="10349" w:type="dxa"/>
        <w:tblInd w:w="-431" w:type="dxa"/>
        <w:tblLook w:val="04A0" w:firstRow="1" w:lastRow="0" w:firstColumn="1" w:lastColumn="0" w:noHBand="0" w:noVBand="1"/>
      </w:tblPr>
      <w:tblGrid>
        <w:gridCol w:w="4505"/>
        <w:gridCol w:w="5844"/>
      </w:tblGrid>
      <w:tr w:rsidR="00FB06E7" w:rsidRPr="00D45A58" w:rsidTr="007C2D01">
        <w:trPr>
          <w:trHeight w:val="539"/>
        </w:trPr>
        <w:tc>
          <w:tcPr>
            <w:tcW w:w="10349" w:type="dxa"/>
            <w:gridSpan w:val="2"/>
            <w:shd w:val="clear" w:color="auto" w:fill="FFF2CC" w:themeFill="accent4" w:themeFillTint="33"/>
          </w:tcPr>
          <w:p w:rsidR="00FB06E7" w:rsidRPr="00D45A58" w:rsidRDefault="00FB06E7" w:rsidP="00F15D43">
            <w:pPr>
              <w:spacing w:line="276" w:lineRule="auto"/>
              <w:ind w:left="-142"/>
              <w:jc w:val="center"/>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lastRenderedPageBreak/>
              <w:t>Khẳng định lại vấn đề + đưa ra thông điệp</w:t>
            </w:r>
          </w:p>
        </w:tc>
      </w:tr>
      <w:tr w:rsidR="00FB06E7" w:rsidRPr="00D45A58" w:rsidTr="007C2D01">
        <w:tc>
          <w:tcPr>
            <w:tcW w:w="4505" w:type="dxa"/>
          </w:tcPr>
          <w:p w:rsidR="00FB06E7" w:rsidRPr="00D45A58" w:rsidRDefault="00FB06E7" w:rsidP="00F15D43">
            <w:pPr>
              <w:spacing w:line="276" w:lineRule="auto"/>
              <w:ind w:right="-33"/>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Thông điệp em muốn gửi tới qua bài viết này là gì?</w:t>
            </w:r>
          </w:p>
          <w:p w:rsidR="00FB06E7" w:rsidRPr="00D45A58" w:rsidRDefault="00FB06E7" w:rsidP="00F15D43">
            <w:pPr>
              <w:spacing w:line="276" w:lineRule="auto"/>
              <w:ind w:right="-33"/>
              <w:jc w:val="both"/>
              <w:rPr>
                <w:rFonts w:ascii="Times New Roman" w:hAnsi="Times New Roman" w:cs="Times New Roman"/>
                <w:iCs/>
                <w:color w:val="000000" w:themeColor="text1"/>
                <w:sz w:val="26"/>
                <w:szCs w:val="26"/>
              </w:rPr>
            </w:pPr>
            <w:r w:rsidRPr="005C374E">
              <w:rPr>
                <w:rFonts w:ascii="Times New Roman" w:hAnsi="Times New Roman" w:cs="Times New Roman"/>
                <w:b/>
                <w:iCs/>
                <w:color w:val="000000" w:themeColor="text1"/>
                <w:sz w:val="26"/>
                <w:szCs w:val="26"/>
              </w:rPr>
              <w:t>-Hiện tượng tích cực:</w:t>
            </w:r>
            <w:r w:rsidRPr="00D45A58">
              <w:rPr>
                <w:rFonts w:ascii="Times New Roman" w:hAnsi="Times New Roman" w:cs="Times New Roman"/>
                <w:iCs/>
                <w:color w:val="000000" w:themeColor="text1"/>
                <w:sz w:val="26"/>
                <w:szCs w:val="26"/>
              </w:rPr>
              <w:t xml:space="preserve"> Như vậy, </w:t>
            </w:r>
            <w:r w:rsidR="005C374E" w:rsidRPr="005C374E">
              <w:rPr>
                <w:rFonts w:ascii="Times New Roman" w:hAnsi="Times New Roman" w:cs="Times New Roman"/>
                <w:b/>
                <w:iCs/>
                <w:color w:val="000000" w:themeColor="text1"/>
                <w:sz w:val="26"/>
                <w:szCs w:val="26"/>
              </w:rPr>
              <w:t>A</w:t>
            </w:r>
            <w:r w:rsidRPr="00D45A58">
              <w:rPr>
                <w:rFonts w:ascii="Times New Roman" w:hAnsi="Times New Roman" w:cs="Times New Roman"/>
                <w:iCs/>
                <w:color w:val="000000" w:themeColor="text1"/>
                <w:sz w:val="26"/>
                <w:szCs w:val="26"/>
              </w:rPr>
              <w:t xml:space="preserve"> chính là một tia sáng lấp lánh tạo nên vầng hào quang cho những ai đang sở hữu. Trên bầu trời ngàn vạn vì tinh tú, hãy là một ngôi sao tỏa sáng rạng ngời với ánh sáng của..........</w:t>
            </w:r>
          </w:p>
          <w:p w:rsidR="00FB06E7" w:rsidRPr="00D45A58" w:rsidRDefault="00FB06E7" w:rsidP="005C374E">
            <w:pPr>
              <w:spacing w:line="276" w:lineRule="auto"/>
              <w:ind w:right="-33"/>
              <w:jc w:val="both"/>
              <w:rPr>
                <w:rFonts w:ascii="Times New Roman" w:eastAsia="Times New Roman" w:hAnsi="Times New Roman" w:cs="Times New Roman"/>
                <w:b/>
                <w:bCs/>
                <w:color w:val="000000" w:themeColor="text1"/>
                <w:sz w:val="26"/>
                <w:szCs w:val="26"/>
                <w:lang w:eastAsia="vi-VN"/>
              </w:rPr>
            </w:pPr>
            <w:r w:rsidRPr="005C374E">
              <w:rPr>
                <w:rFonts w:ascii="Times New Roman" w:hAnsi="Times New Roman" w:cs="Times New Roman"/>
                <w:b/>
                <w:iCs/>
                <w:color w:val="000000" w:themeColor="text1"/>
                <w:sz w:val="26"/>
                <w:szCs w:val="26"/>
              </w:rPr>
              <w:t>-Hiện tượng tiếu cực:</w:t>
            </w:r>
            <w:r w:rsidRPr="00D45A58">
              <w:rPr>
                <w:rFonts w:ascii="Times New Roman" w:hAnsi="Times New Roman" w:cs="Times New Roman"/>
                <w:iCs/>
                <w:color w:val="000000" w:themeColor="text1"/>
                <w:sz w:val="26"/>
                <w:szCs w:val="26"/>
              </w:rPr>
              <w:t xml:space="preserve"> Cuộc sống quanh ta muôn màu muôn vẻ vẫn còn đó mảng màu tối tăm, đáng buồn mang tên </w:t>
            </w:r>
            <w:r w:rsidR="005C374E" w:rsidRPr="005C374E">
              <w:rPr>
                <w:rFonts w:ascii="Times New Roman" w:hAnsi="Times New Roman" w:cs="Times New Roman"/>
                <w:b/>
                <w:iCs/>
                <w:color w:val="000000" w:themeColor="text1"/>
                <w:sz w:val="26"/>
                <w:szCs w:val="26"/>
              </w:rPr>
              <w:t>A</w:t>
            </w:r>
            <w:r w:rsidRPr="005C374E">
              <w:rPr>
                <w:rFonts w:ascii="Times New Roman" w:hAnsi="Times New Roman" w:cs="Times New Roman"/>
                <w:b/>
                <w:iCs/>
                <w:color w:val="000000" w:themeColor="text1"/>
                <w:sz w:val="26"/>
                <w:szCs w:val="26"/>
              </w:rPr>
              <w:t>.</w:t>
            </w:r>
            <w:r w:rsidRPr="00D45A58">
              <w:rPr>
                <w:rFonts w:ascii="Times New Roman" w:hAnsi="Times New Roman" w:cs="Times New Roman"/>
                <w:iCs/>
                <w:color w:val="000000" w:themeColor="text1"/>
                <w:sz w:val="26"/>
                <w:szCs w:val="26"/>
              </w:rPr>
              <w:t xml:space="preserve"> Vì vậy, ngay từ ngày hôm nay bằng những nhận thức và hành động tích cực, mỗi người hãy....(hành động cụ thể)</w:t>
            </w:r>
          </w:p>
        </w:tc>
        <w:tc>
          <w:tcPr>
            <w:tcW w:w="5844" w:type="dxa"/>
          </w:tcPr>
          <w:p w:rsidR="00FB06E7" w:rsidRPr="00D45A58" w:rsidRDefault="00FB06E7" w:rsidP="00F15D43">
            <w:pPr>
              <w:spacing w:before="106" w:line="276" w:lineRule="auto"/>
              <w:ind w:right="-33"/>
              <w:jc w:val="both"/>
              <w:rPr>
                <w:rFonts w:ascii="Times New Roman" w:eastAsia="Times New Roman" w:hAnsi="Times New Roman" w:cs="Times New Roman"/>
                <w:b/>
                <w:color w:val="000000" w:themeColor="text1"/>
                <w:sz w:val="26"/>
                <w:szCs w:val="26"/>
                <w:lang w:eastAsia="vi-VN"/>
              </w:rPr>
            </w:pPr>
            <w:r w:rsidRPr="00D45A58">
              <w:rPr>
                <w:rFonts w:ascii="Times New Roman" w:eastAsia="Times New Roman" w:hAnsi="Times New Roman" w:cs="Times New Roman"/>
                <w:b/>
                <w:color w:val="000000" w:themeColor="text1"/>
                <w:sz w:val="26"/>
                <w:szCs w:val="26"/>
                <w:lang w:eastAsia="vi-VN"/>
              </w:rPr>
              <w:t>Ví dụ: Trách nhiệm của tuổi trẻ</w:t>
            </w:r>
          </w:p>
          <w:p w:rsidR="00FB06E7" w:rsidRPr="00D45A58" w:rsidRDefault="00FB06E7" w:rsidP="00F15D43">
            <w:pPr>
              <w:pStyle w:val="NormalWeb"/>
              <w:shd w:val="clear" w:color="auto" w:fill="FFFFFF"/>
              <w:spacing w:before="0" w:beforeAutospacing="0" w:after="0" w:afterAutospacing="0" w:line="276" w:lineRule="auto"/>
              <w:ind w:right="-33"/>
              <w:jc w:val="both"/>
              <w:rPr>
                <w:i/>
                <w:color w:val="000000" w:themeColor="text1"/>
                <w:sz w:val="26"/>
                <w:szCs w:val="26"/>
              </w:rPr>
            </w:pPr>
            <w:r w:rsidRPr="00D45A58">
              <w:rPr>
                <w:i/>
                <w:color w:val="000000" w:themeColor="text1"/>
                <w:sz w:val="26"/>
                <w:szCs w:val="26"/>
              </w:rPr>
              <w:t>-Như vậy, trách nhiệm của tuổi trẻ chính là một tia sáng lấp lánh tạo nên vầng hào quang cho những ai đang sở hữu. Trên bầu trời ngàn vạn vì tinh tú, hãy là một ngôi sao tỏa sáng rạng ngời với ánh sáng của tuổi trẻ hôm nay.</w:t>
            </w:r>
          </w:p>
          <w:p w:rsidR="00FB06E7" w:rsidRPr="004738FF" w:rsidRDefault="00FB06E7" w:rsidP="00F15D43">
            <w:pPr>
              <w:pStyle w:val="NormalWeb"/>
              <w:shd w:val="clear" w:color="auto" w:fill="FFFFFF"/>
              <w:spacing w:before="0" w:beforeAutospacing="0" w:after="0" w:afterAutospacing="0" w:line="276" w:lineRule="auto"/>
              <w:ind w:right="-33"/>
              <w:jc w:val="both"/>
              <w:rPr>
                <w:iCs/>
                <w:color w:val="000000" w:themeColor="text1"/>
                <w:sz w:val="26"/>
                <w:szCs w:val="26"/>
                <w:lang w:val="en-US"/>
              </w:rPr>
            </w:pPr>
          </w:p>
          <w:p w:rsidR="00FB06E7" w:rsidRPr="00D45A58" w:rsidRDefault="00FB06E7" w:rsidP="00F15D43">
            <w:pPr>
              <w:spacing w:line="276" w:lineRule="auto"/>
              <w:ind w:right="-33"/>
              <w:jc w:val="both"/>
              <w:rPr>
                <w:rFonts w:ascii="Times New Roman" w:eastAsia="Times New Roman" w:hAnsi="Times New Roman" w:cs="Times New Roman"/>
                <w:b/>
                <w:color w:val="000000" w:themeColor="text1"/>
                <w:sz w:val="26"/>
                <w:szCs w:val="26"/>
                <w:lang w:eastAsia="vi-VN"/>
              </w:rPr>
            </w:pPr>
            <w:r w:rsidRPr="00D45A58">
              <w:rPr>
                <w:rFonts w:ascii="Times New Roman" w:hAnsi="Times New Roman" w:cs="Times New Roman"/>
                <w:iCs/>
                <w:color w:val="000000" w:themeColor="text1"/>
                <w:sz w:val="26"/>
                <w:szCs w:val="26"/>
              </w:rPr>
              <w:t>-</w:t>
            </w:r>
            <w:r w:rsidRPr="00D45A58">
              <w:rPr>
                <w:rFonts w:ascii="Times New Roman" w:eastAsia="Times New Roman" w:hAnsi="Times New Roman" w:cs="Times New Roman"/>
                <w:b/>
                <w:color w:val="000000" w:themeColor="text1"/>
                <w:sz w:val="26"/>
                <w:szCs w:val="26"/>
                <w:lang w:eastAsia="vi-VN"/>
              </w:rPr>
              <w:t xml:space="preserve"> Ví dụ: Thói quen bảo vệ môi trường</w:t>
            </w:r>
          </w:p>
          <w:p w:rsidR="00FB06E7" w:rsidRPr="00D45A58" w:rsidRDefault="00FB06E7" w:rsidP="00F15D43">
            <w:pPr>
              <w:spacing w:line="276" w:lineRule="auto"/>
              <w:ind w:right="-33"/>
              <w:jc w:val="both"/>
              <w:rPr>
                <w:rFonts w:ascii="Times New Roman" w:eastAsia="Times New Roman" w:hAnsi="Times New Roman" w:cs="Times New Roman"/>
                <w:b/>
                <w:bCs/>
                <w:i/>
                <w:color w:val="000000" w:themeColor="text1"/>
                <w:sz w:val="26"/>
                <w:szCs w:val="26"/>
                <w:lang w:eastAsia="vi-VN"/>
              </w:rPr>
            </w:pPr>
            <w:r w:rsidRPr="00D45A58">
              <w:rPr>
                <w:rFonts w:ascii="Times New Roman" w:hAnsi="Times New Roman" w:cs="Times New Roman"/>
                <w:i/>
                <w:color w:val="000000" w:themeColor="text1"/>
                <w:sz w:val="26"/>
                <w:szCs w:val="26"/>
              </w:rPr>
              <w:t>Cuộc sống quanh ta muôn màu muôn vẻ vẫn còn đó mảng màu tối tăm, đáng buồn mang tên thói quen vứt rác bừa bãi. Vì vậy, ngay từ ngày hôm nay bằng những nhận thức và hành động tích cực, mỗi người hãy chung tay bao vệ môi trường, bảo vệ sự sống của chúng ta từ hành động nhỏ nhất vứt rác đúng nơi quy định.</w:t>
            </w:r>
          </w:p>
        </w:tc>
      </w:tr>
    </w:tbl>
    <w:p w:rsidR="00FB06E7" w:rsidRDefault="00FB06E7"/>
    <w:p w:rsidR="005C374E" w:rsidRPr="005C374E" w:rsidRDefault="00155810" w:rsidP="005C374E">
      <w:pPr>
        <w:jc w:val="center"/>
        <w:rPr>
          <w:rFonts w:ascii="Times New Roman" w:hAnsi="Times New Roman" w:cs="Times New Roman"/>
          <w:b/>
          <w:sz w:val="28"/>
          <w:szCs w:val="28"/>
        </w:rPr>
      </w:pPr>
      <w:r>
        <w:rPr>
          <w:rFonts w:ascii="Times New Roman" w:hAnsi="Times New Roman" w:cs="Times New Roman"/>
          <w:b/>
          <w:sz w:val="28"/>
          <w:szCs w:val="28"/>
        </w:rPr>
        <w:t xml:space="preserve">II. </w:t>
      </w:r>
      <w:r w:rsidR="005C374E" w:rsidRPr="005C374E">
        <w:rPr>
          <w:rFonts w:ascii="Times New Roman" w:hAnsi="Times New Roman" w:cs="Times New Roman"/>
          <w:b/>
          <w:sz w:val="28"/>
          <w:szCs w:val="28"/>
        </w:rPr>
        <w:t>DẠNG NGHỊ LUẬN VỀ MỘT TƯ TƯỞNG, ĐẠO LÝ</w:t>
      </w:r>
    </w:p>
    <w:tbl>
      <w:tblPr>
        <w:tblStyle w:val="TableGrid"/>
        <w:tblW w:w="0" w:type="auto"/>
        <w:tblInd w:w="-572" w:type="dxa"/>
        <w:tblLook w:val="04A0" w:firstRow="1" w:lastRow="0" w:firstColumn="1" w:lastColumn="0" w:noHBand="0" w:noVBand="1"/>
      </w:tblPr>
      <w:tblGrid>
        <w:gridCol w:w="4999"/>
        <w:gridCol w:w="5349"/>
      </w:tblGrid>
      <w:tr w:rsidR="005C374E" w:rsidRPr="00D45A58" w:rsidTr="007C2D01">
        <w:trPr>
          <w:trHeight w:val="530"/>
        </w:trPr>
        <w:tc>
          <w:tcPr>
            <w:tcW w:w="10348" w:type="dxa"/>
            <w:gridSpan w:val="2"/>
            <w:shd w:val="clear" w:color="auto" w:fill="D9E2F3" w:themeFill="accent5" w:themeFillTint="33"/>
          </w:tcPr>
          <w:p w:rsidR="005C374E" w:rsidRDefault="005C374E" w:rsidP="00F15D43">
            <w:pPr>
              <w:spacing w:line="276" w:lineRule="auto"/>
              <w:ind w:left="-142"/>
              <w:jc w:val="center"/>
              <w:rPr>
                <w:rFonts w:ascii="Times New Roman" w:hAnsi="Times New Roman" w:cs="Times New Roman"/>
                <w:b/>
                <w:bCs/>
                <w:color w:val="000000" w:themeColor="text1"/>
                <w:sz w:val="26"/>
                <w:szCs w:val="26"/>
              </w:rPr>
            </w:pPr>
            <w:r w:rsidRPr="00D45A58">
              <w:rPr>
                <w:rFonts w:ascii="Times New Roman" w:hAnsi="Times New Roman" w:cs="Times New Roman"/>
                <w:b/>
                <w:bCs/>
                <w:color w:val="000000" w:themeColor="text1"/>
                <w:sz w:val="26"/>
                <w:szCs w:val="26"/>
              </w:rPr>
              <w:t>Mở bài= dẫn dắt + nêu vấn đề</w:t>
            </w:r>
          </w:p>
          <w:p w:rsidR="005C374E" w:rsidRPr="00D45A58" w:rsidRDefault="005C374E" w:rsidP="00F15D43">
            <w:pPr>
              <w:spacing w:line="276" w:lineRule="auto"/>
              <w:ind w:left="-142"/>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Gọi vấn đề là A</w:t>
            </w:r>
          </w:p>
        </w:tc>
      </w:tr>
      <w:tr w:rsidR="005C374E" w:rsidRPr="00D45A58" w:rsidTr="007C2D01">
        <w:trPr>
          <w:trHeight w:val="2982"/>
        </w:trPr>
        <w:tc>
          <w:tcPr>
            <w:tcW w:w="4999" w:type="dxa"/>
          </w:tcPr>
          <w:p w:rsidR="005C374E" w:rsidRPr="00D45A58" w:rsidRDefault="005C374E" w:rsidP="005C374E">
            <w:pPr>
              <w:shd w:val="clear" w:color="auto" w:fill="FFFFFF"/>
              <w:spacing w:line="276" w:lineRule="auto"/>
              <w:jc w:val="both"/>
              <w:rPr>
                <w:rFonts w:ascii="Times New Roman" w:eastAsia="Times New Roman" w:hAnsi="Times New Roman" w:cs="Times New Roman"/>
                <w:color w:val="050505"/>
                <w:sz w:val="26"/>
                <w:szCs w:val="26"/>
              </w:rPr>
            </w:pPr>
            <w:r w:rsidRPr="00D45A58">
              <w:rPr>
                <w:rFonts w:ascii="Times New Roman" w:eastAsia="Times New Roman" w:hAnsi="Times New Roman" w:cs="Times New Roman"/>
                <w:b/>
                <w:bCs/>
                <w:color w:val="000000" w:themeColor="text1"/>
                <w:sz w:val="26"/>
                <w:szCs w:val="26"/>
                <w:lang w:eastAsia="vi-VN"/>
              </w:rPr>
              <w:t>Cách 1:</w:t>
            </w:r>
            <w:r w:rsidRPr="00D45A58">
              <w:rPr>
                <w:rFonts w:ascii="Times New Roman" w:eastAsia="Times New Roman" w:hAnsi="Times New Roman" w:cs="Times New Roman"/>
                <w:color w:val="000000" w:themeColor="text1"/>
                <w:sz w:val="26"/>
                <w:szCs w:val="26"/>
                <w:lang w:eastAsia="vi-VN"/>
              </w:rPr>
              <w:t xml:space="preserve"> </w:t>
            </w:r>
            <w:r w:rsidRPr="00D45A58">
              <w:rPr>
                <w:rFonts w:ascii="Times New Roman" w:eastAsia="Times New Roman" w:hAnsi="Times New Roman" w:cs="Times New Roman"/>
                <w:color w:val="050505"/>
                <w:sz w:val="26"/>
                <w:szCs w:val="26"/>
              </w:rPr>
              <w:t>Giống như những khoảng trống giữa các nốt nhạc mới là thứ làm nên giai điệu cho bản nhạc, giúp chia tách phân định các nốt và kết hợp chúng thành một khối hòa âm tuyệt vời; “khoảng trống” còn chính là khoảnh khắc tạm dừng trong cuộc sống để thư giãn, để suy nghĩ, để hướng tới những điều tốt đẹp khác và....</w:t>
            </w:r>
            <w:r w:rsidRPr="005C374E">
              <w:rPr>
                <w:rFonts w:ascii="Times New Roman" w:eastAsia="Times New Roman" w:hAnsi="Times New Roman" w:cs="Times New Roman"/>
                <w:b/>
                <w:color w:val="050505"/>
                <w:sz w:val="26"/>
                <w:szCs w:val="26"/>
              </w:rPr>
              <w:t xml:space="preserve">A </w:t>
            </w:r>
            <w:r w:rsidRPr="00D45A58">
              <w:rPr>
                <w:rFonts w:ascii="Times New Roman" w:eastAsia="Times New Roman" w:hAnsi="Times New Roman" w:cs="Times New Roman"/>
                <w:color w:val="050505"/>
                <w:sz w:val="26"/>
                <w:szCs w:val="26"/>
              </w:rPr>
              <w:t>cũng chính là một khoảnh trống cần lấp đầy trong cuộc đời mỗi chúng ta.</w:t>
            </w:r>
          </w:p>
        </w:tc>
        <w:tc>
          <w:tcPr>
            <w:tcW w:w="5349" w:type="dxa"/>
          </w:tcPr>
          <w:p w:rsidR="005C374E" w:rsidRPr="00D45A58" w:rsidRDefault="005C374E" w:rsidP="00F15D43">
            <w:pPr>
              <w:shd w:val="clear" w:color="auto" w:fill="FFFFFF"/>
              <w:jc w:val="both"/>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*Ví dụ: Lòng biết ơn</w:t>
            </w:r>
            <w:r>
              <w:rPr>
                <w:rFonts w:ascii="Times New Roman" w:eastAsia="Times New Roman" w:hAnsi="Times New Roman" w:cs="Times New Roman"/>
                <w:b/>
                <w:bCs/>
                <w:color w:val="000000" w:themeColor="text1"/>
                <w:sz w:val="26"/>
                <w:szCs w:val="26"/>
                <w:lang w:eastAsia="vi-VN"/>
              </w:rPr>
              <w:t xml:space="preserve"> (A)</w:t>
            </w:r>
          </w:p>
          <w:p w:rsidR="005C374E" w:rsidRPr="00D45A58" w:rsidRDefault="005C374E" w:rsidP="00F15D43">
            <w:pPr>
              <w:shd w:val="clear" w:color="auto" w:fill="FFFFFF"/>
              <w:spacing w:line="276" w:lineRule="auto"/>
              <w:jc w:val="both"/>
              <w:rPr>
                <w:rFonts w:ascii="Times New Roman" w:eastAsia="Times New Roman" w:hAnsi="Times New Roman" w:cs="Times New Roman"/>
                <w:color w:val="050505"/>
                <w:sz w:val="26"/>
                <w:szCs w:val="26"/>
              </w:rPr>
            </w:pPr>
            <w:r w:rsidRPr="00D45A58">
              <w:rPr>
                <w:rFonts w:ascii="Times New Roman" w:eastAsia="Times New Roman" w:hAnsi="Times New Roman" w:cs="Times New Roman"/>
                <w:b/>
                <w:bCs/>
                <w:color w:val="000000" w:themeColor="text1"/>
                <w:sz w:val="26"/>
                <w:szCs w:val="26"/>
                <w:lang w:eastAsia="vi-VN"/>
              </w:rPr>
              <w:t>Cách 1:</w:t>
            </w:r>
            <w:r w:rsidRPr="00D45A58">
              <w:rPr>
                <w:rFonts w:ascii="Times New Roman" w:eastAsia="Times New Roman" w:hAnsi="Times New Roman" w:cs="Times New Roman"/>
                <w:color w:val="000000" w:themeColor="text1"/>
                <w:sz w:val="26"/>
                <w:szCs w:val="26"/>
                <w:lang w:eastAsia="vi-VN"/>
              </w:rPr>
              <w:t xml:space="preserve"> </w:t>
            </w:r>
            <w:r w:rsidRPr="00D45A58">
              <w:rPr>
                <w:rFonts w:ascii="Times New Roman" w:eastAsia="Times New Roman" w:hAnsi="Times New Roman" w:cs="Times New Roman"/>
                <w:color w:val="050505"/>
                <w:sz w:val="26"/>
                <w:szCs w:val="26"/>
              </w:rPr>
              <w:t>Giống như những khoảng trống giữa các nốt nhạc mới là thứ làm nên giai điệu cho bản nhạc, giúp chia tách phân định các nốt và kết hợp chúng thành một khối hòa âm tuyệt vời; “khoảng trống” còn chính là khoảnh khắc tạm dừng trong cuộc sống để thư giãn, để suy nghĩ, để hướng tới những điều tốt đẹp khác và lòng biết ơn cũng chính là một khoảnh trống cần lấp đầy trong cuộc đời mỗi chúng ta…</w:t>
            </w:r>
          </w:p>
        </w:tc>
      </w:tr>
      <w:tr w:rsidR="005C374E" w:rsidRPr="00D45A58" w:rsidTr="007C2D01">
        <w:tc>
          <w:tcPr>
            <w:tcW w:w="4999" w:type="dxa"/>
          </w:tcPr>
          <w:p w:rsidR="005C374E" w:rsidRPr="00D45A58" w:rsidRDefault="005C374E" w:rsidP="00F15D43">
            <w:pPr>
              <w:pStyle w:val="ListParagraph"/>
              <w:spacing w:line="276" w:lineRule="auto"/>
              <w:ind w:left="0"/>
              <w:jc w:val="both"/>
              <w:rPr>
                <w:rFonts w:ascii="Times New Roman" w:hAnsi="Times New Roman" w:cs="Times New Roman"/>
                <w:sz w:val="26"/>
                <w:szCs w:val="26"/>
              </w:rPr>
            </w:pPr>
            <w:r w:rsidRPr="00D45A58">
              <w:rPr>
                <w:rFonts w:ascii="Times New Roman" w:eastAsia="Times New Roman" w:hAnsi="Times New Roman" w:cs="Times New Roman"/>
                <w:b/>
                <w:bCs/>
                <w:color w:val="000000" w:themeColor="text1"/>
                <w:sz w:val="26"/>
                <w:szCs w:val="26"/>
                <w:lang w:eastAsia="vi-VN"/>
              </w:rPr>
              <w:t>Cách 2:</w:t>
            </w:r>
            <w:r w:rsidRPr="00D45A58">
              <w:rPr>
                <w:rFonts w:ascii="Times New Roman" w:eastAsia="Times New Roman" w:hAnsi="Times New Roman" w:cs="Times New Roman"/>
                <w:color w:val="000000" w:themeColor="text1"/>
                <w:sz w:val="26"/>
                <w:szCs w:val="26"/>
                <w:lang w:eastAsia="vi-VN"/>
              </w:rPr>
              <w:t xml:space="preserve"> </w:t>
            </w:r>
            <w:r w:rsidRPr="00D45A58">
              <w:rPr>
                <w:rFonts w:ascii="Times New Roman" w:hAnsi="Times New Roman" w:cs="Times New Roman"/>
                <w:sz w:val="26"/>
                <w:szCs w:val="26"/>
                <w:shd w:val="clear" w:color="auto" w:fill="FFFFFF"/>
              </w:rPr>
              <w:t>Xukhôm linxki đã từng nói: “Con người sinh ra không phải để tan biến đi như một hạt cát vô danh. Họ sinh ra để lưu lại dấu ấn trên mặt đất, trong trái tim người khác”. Thật vậy, mỗi con người sống đều phải tạo ra cho mình những giá trị riêng thật tốt đẹp. Và nhận thức được</w:t>
            </w:r>
            <w:r>
              <w:rPr>
                <w:rFonts w:ascii="Times New Roman" w:hAnsi="Times New Roman" w:cs="Times New Roman"/>
                <w:sz w:val="26"/>
                <w:szCs w:val="26"/>
                <w:shd w:val="clear" w:color="auto" w:fill="FFFFFF"/>
              </w:rPr>
              <w:t xml:space="preserve"> bài học từ </w:t>
            </w:r>
            <w:r w:rsidRPr="005C374E">
              <w:rPr>
                <w:rFonts w:ascii="Times New Roman" w:hAnsi="Times New Roman" w:cs="Times New Roman"/>
                <w:b/>
                <w:sz w:val="26"/>
                <w:szCs w:val="26"/>
                <w:shd w:val="clear" w:color="auto" w:fill="FFFFFF"/>
              </w:rPr>
              <w:t xml:space="preserve">A </w:t>
            </w:r>
            <w:r w:rsidRPr="00D45A58">
              <w:rPr>
                <w:rFonts w:ascii="Times New Roman" w:hAnsi="Times New Roman" w:cs="Times New Roman"/>
                <w:sz w:val="26"/>
                <w:szCs w:val="26"/>
                <w:shd w:val="clear" w:color="auto" w:fill="FFFFFF"/>
              </w:rPr>
              <w:t>chính là một trong yếu tố để chúng ta làm nên điều đó.</w:t>
            </w:r>
          </w:p>
          <w:p w:rsidR="005C374E" w:rsidRPr="00D45A58" w:rsidRDefault="005C374E" w:rsidP="00F15D43">
            <w:pPr>
              <w:spacing w:line="276" w:lineRule="auto"/>
              <w:ind w:left="32" w:right="-78"/>
              <w:jc w:val="both"/>
              <w:rPr>
                <w:rFonts w:ascii="Times New Roman" w:hAnsi="Times New Roman" w:cs="Times New Roman"/>
                <w:color w:val="000000" w:themeColor="text1"/>
                <w:sz w:val="26"/>
                <w:szCs w:val="26"/>
              </w:rPr>
            </w:pPr>
          </w:p>
        </w:tc>
        <w:tc>
          <w:tcPr>
            <w:tcW w:w="5349" w:type="dxa"/>
          </w:tcPr>
          <w:p w:rsidR="005C374E" w:rsidRPr="00D45A58" w:rsidRDefault="005C374E" w:rsidP="00F15D43">
            <w:pPr>
              <w:pStyle w:val="ListParagraph"/>
              <w:spacing w:line="276" w:lineRule="auto"/>
              <w:ind w:left="0"/>
              <w:jc w:val="both"/>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*Ví dụ: Sự cố gắng</w:t>
            </w:r>
          </w:p>
          <w:p w:rsidR="005C374E" w:rsidRPr="00D45A58" w:rsidRDefault="005C374E" w:rsidP="00F15D43">
            <w:pPr>
              <w:pStyle w:val="ListParagraph"/>
              <w:spacing w:line="276" w:lineRule="auto"/>
              <w:ind w:left="0"/>
              <w:jc w:val="both"/>
              <w:rPr>
                <w:rFonts w:ascii="Times New Roman" w:hAnsi="Times New Roman" w:cs="Times New Roman"/>
                <w:sz w:val="26"/>
                <w:szCs w:val="26"/>
              </w:rPr>
            </w:pPr>
            <w:r w:rsidRPr="00D45A58">
              <w:rPr>
                <w:rFonts w:ascii="Times New Roman" w:eastAsia="Times New Roman" w:hAnsi="Times New Roman" w:cs="Times New Roman"/>
                <w:b/>
                <w:bCs/>
                <w:color w:val="000000" w:themeColor="text1"/>
                <w:sz w:val="26"/>
                <w:szCs w:val="26"/>
                <w:lang w:eastAsia="vi-VN"/>
              </w:rPr>
              <w:t>Cách 2:</w:t>
            </w:r>
            <w:r w:rsidRPr="00D45A58">
              <w:rPr>
                <w:rFonts w:ascii="Times New Roman" w:eastAsia="Times New Roman" w:hAnsi="Times New Roman" w:cs="Times New Roman"/>
                <w:color w:val="000000" w:themeColor="text1"/>
                <w:sz w:val="26"/>
                <w:szCs w:val="26"/>
                <w:lang w:eastAsia="vi-VN"/>
              </w:rPr>
              <w:t xml:space="preserve"> </w:t>
            </w:r>
            <w:r w:rsidRPr="00D45A58">
              <w:rPr>
                <w:rFonts w:ascii="Times New Roman" w:hAnsi="Times New Roman" w:cs="Times New Roman"/>
                <w:sz w:val="26"/>
                <w:szCs w:val="26"/>
                <w:shd w:val="clear" w:color="auto" w:fill="FFFFFF"/>
              </w:rPr>
              <w:t xml:space="preserve">Xukhôm linxki đã từng nói: “Con người sinh ra không phải để tan biến đi như một hạt cát vô danh. Họ sinh ra để lưu lại dấu ấn trên mặt đất, trong trái tim người khác”. Thật vậy, mỗi con người sống đều phải tạo ra cho mình những giá trị riêng thật tốt đẹp. Và nhận thức được bài học từ </w:t>
            </w:r>
            <w:r w:rsidRPr="005C374E">
              <w:rPr>
                <w:rFonts w:ascii="Times New Roman" w:hAnsi="Times New Roman" w:cs="Times New Roman"/>
                <w:b/>
                <w:sz w:val="26"/>
                <w:szCs w:val="26"/>
                <w:shd w:val="clear" w:color="auto" w:fill="FFFFFF"/>
              </w:rPr>
              <w:t>sự cố gắng chính</w:t>
            </w:r>
            <w:r w:rsidRPr="00D45A58">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(A) </w:t>
            </w:r>
            <w:r w:rsidRPr="00D45A58">
              <w:rPr>
                <w:rFonts w:ascii="Times New Roman" w:hAnsi="Times New Roman" w:cs="Times New Roman"/>
                <w:sz w:val="26"/>
                <w:szCs w:val="26"/>
                <w:shd w:val="clear" w:color="auto" w:fill="FFFFFF"/>
              </w:rPr>
              <w:t>là một trong yếu tố để chúng ta làm nên điều đó.</w:t>
            </w:r>
          </w:p>
        </w:tc>
      </w:tr>
      <w:tr w:rsidR="005C374E" w:rsidRPr="00D45A58" w:rsidTr="007C2D01">
        <w:tc>
          <w:tcPr>
            <w:tcW w:w="4999" w:type="dxa"/>
          </w:tcPr>
          <w:p w:rsidR="005C374E" w:rsidRPr="00D45A58" w:rsidRDefault="005C374E" w:rsidP="005C374E">
            <w:pPr>
              <w:pStyle w:val="ListParagraph"/>
              <w:spacing w:line="324" w:lineRule="auto"/>
              <w:ind w:left="32"/>
              <w:jc w:val="both"/>
              <w:rPr>
                <w:rFonts w:ascii="Times New Roman" w:hAnsi="Times New Roman" w:cs="Times New Roman"/>
                <w:sz w:val="26"/>
                <w:szCs w:val="26"/>
              </w:rPr>
            </w:pPr>
            <w:r w:rsidRPr="00D45A58">
              <w:rPr>
                <w:rFonts w:ascii="Times New Roman" w:eastAsia="Times New Roman" w:hAnsi="Times New Roman" w:cs="Times New Roman"/>
                <w:b/>
                <w:bCs/>
                <w:color w:val="000000" w:themeColor="text1"/>
                <w:sz w:val="26"/>
                <w:szCs w:val="26"/>
                <w:lang w:eastAsia="vi-VN"/>
              </w:rPr>
              <w:t>Cách 3:</w:t>
            </w:r>
            <w:r w:rsidRPr="00D45A58">
              <w:rPr>
                <w:rFonts w:ascii="Times New Roman" w:eastAsia="Times New Roman" w:hAnsi="Times New Roman" w:cs="Times New Roman"/>
                <w:color w:val="050505"/>
                <w:sz w:val="26"/>
                <w:szCs w:val="26"/>
              </w:rPr>
              <w:t xml:space="preserve"> </w:t>
            </w:r>
            <w:r w:rsidRPr="00D45A58">
              <w:rPr>
                <w:rFonts w:ascii="Times New Roman" w:hAnsi="Times New Roman" w:cs="Times New Roman"/>
                <w:color w:val="333333"/>
                <w:sz w:val="26"/>
                <w:szCs w:val="26"/>
                <w:shd w:val="clear" w:color="auto" w:fill="FFFFFF"/>
              </w:rPr>
              <w:t xml:space="preserve">Thước đo của cuộc đời không phải ở chỗ nó dài hay ngắn, mà ở chỗ bạn đã sử dụng nó như thế nào. Không có ý nghĩa nào khác </w:t>
            </w:r>
            <w:r w:rsidRPr="00D45A58">
              <w:rPr>
                <w:rFonts w:ascii="Times New Roman" w:hAnsi="Times New Roman" w:cs="Times New Roman"/>
                <w:color w:val="333333"/>
                <w:sz w:val="26"/>
                <w:szCs w:val="26"/>
                <w:shd w:val="clear" w:color="auto" w:fill="FFFFFF"/>
              </w:rPr>
              <w:lastRenderedPageBreak/>
              <w:t>ngoài việc bạn nên sống một cuộc sống có ý nghĩa với chính mình và cho mọi người. Và</w:t>
            </w:r>
            <w:r>
              <w:rPr>
                <w:rFonts w:ascii="Times New Roman" w:hAnsi="Times New Roman" w:cs="Times New Roman"/>
                <w:color w:val="333333"/>
                <w:sz w:val="26"/>
                <w:szCs w:val="26"/>
                <w:shd w:val="clear" w:color="auto" w:fill="FFFFFF"/>
              </w:rPr>
              <w:t xml:space="preserve"> </w:t>
            </w:r>
            <w:r w:rsidRPr="00D45A58">
              <w:rPr>
                <w:rFonts w:ascii="Times New Roman" w:hAnsi="Times New Roman" w:cs="Times New Roman"/>
                <w:color w:val="333333"/>
                <w:sz w:val="26"/>
                <w:szCs w:val="26"/>
                <w:shd w:val="clear" w:color="auto" w:fill="FFFFFF"/>
              </w:rPr>
              <w:t>hạnh trình hiểu được bài học từ</w:t>
            </w:r>
            <w:r>
              <w:rPr>
                <w:rFonts w:ascii="Times New Roman" w:hAnsi="Times New Roman" w:cs="Times New Roman"/>
                <w:color w:val="333333"/>
                <w:sz w:val="26"/>
                <w:szCs w:val="26"/>
                <w:shd w:val="clear" w:color="auto" w:fill="FFFFFF"/>
              </w:rPr>
              <w:t xml:space="preserve"> </w:t>
            </w:r>
            <w:r w:rsidRPr="005C374E">
              <w:rPr>
                <w:rFonts w:ascii="Times New Roman" w:hAnsi="Times New Roman" w:cs="Times New Roman"/>
                <w:b/>
                <w:color w:val="333333"/>
                <w:sz w:val="26"/>
                <w:szCs w:val="26"/>
                <w:shd w:val="clear" w:color="auto" w:fill="FFFFFF"/>
              </w:rPr>
              <w:t xml:space="preserve">A </w:t>
            </w:r>
            <w:r w:rsidRPr="00D45A58">
              <w:rPr>
                <w:rFonts w:ascii="Times New Roman" w:hAnsi="Times New Roman" w:cs="Times New Roman"/>
                <w:color w:val="333333"/>
                <w:sz w:val="26"/>
                <w:szCs w:val="26"/>
                <w:shd w:val="clear" w:color="auto" w:fill="FFFFFF"/>
              </w:rPr>
              <w:t>đã giúp tôi hiểu ra điều đó.</w:t>
            </w:r>
          </w:p>
        </w:tc>
        <w:tc>
          <w:tcPr>
            <w:tcW w:w="5349" w:type="dxa"/>
          </w:tcPr>
          <w:p w:rsidR="005C374E" w:rsidRPr="00D45A58" w:rsidRDefault="005C374E" w:rsidP="00F15D43">
            <w:pPr>
              <w:pStyle w:val="ListParagraph"/>
              <w:spacing w:line="276" w:lineRule="auto"/>
              <w:ind w:left="0"/>
              <w:jc w:val="both"/>
              <w:rPr>
                <w:rFonts w:ascii="Times New Roman" w:hAnsi="Times New Roman" w:cs="Times New Roman"/>
                <w:b/>
                <w:color w:val="333333"/>
                <w:sz w:val="26"/>
                <w:szCs w:val="26"/>
                <w:shd w:val="clear" w:color="auto" w:fill="FFFFFF"/>
              </w:rPr>
            </w:pPr>
            <w:r w:rsidRPr="00D45A58">
              <w:rPr>
                <w:rFonts w:ascii="Times New Roman" w:hAnsi="Times New Roman" w:cs="Times New Roman"/>
                <w:b/>
                <w:color w:val="333333"/>
                <w:sz w:val="26"/>
                <w:szCs w:val="26"/>
                <w:shd w:val="clear" w:color="auto" w:fill="FFFFFF"/>
              </w:rPr>
              <w:lastRenderedPageBreak/>
              <w:t>*Ví dụ: Lòng dũng cảm</w:t>
            </w:r>
            <w:r>
              <w:rPr>
                <w:rFonts w:ascii="Times New Roman" w:hAnsi="Times New Roman" w:cs="Times New Roman"/>
                <w:b/>
                <w:color w:val="333333"/>
                <w:sz w:val="26"/>
                <w:szCs w:val="26"/>
                <w:shd w:val="clear" w:color="auto" w:fill="FFFFFF"/>
              </w:rPr>
              <w:t xml:space="preserve"> (A)</w:t>
            </w:r>
          </w:p>
          <w:p w:rsidR="005C374E" w:rsidRPr="00D45A58" w:rsidRDefault="005C374E" w:rsidP="00F15D43">
            <w:pPr>
              <w:pStyle w:val="ListParagraph"/>
              <w:spacing w:line="276" w:lineRule="auto"/>
              <w:ind w:left="0"/>
              <w:jc w:val="both"/>
              <w:rPr>
                <w:rFonts w:ascii="Times New Roman" w:hAnsi="Times New Roman" w:cs="Times New Roman"/>
                <w:sz w:val="26"/>
                <w:szCs w:val="26"/>
              </w:rPr>
            </w:pPr>
            <w:r w:rsidRPr="00D45A58">
              <w:rPr>
                <w:rFonts w:ascii="Times New Roman" w:hAnsi="Times New Roman" w:cs="Times New Roman"/>
                <w:b/>
                <w:color w:val="333333"/>
                <w:sz w:val="26"/>
                <w:szCs w:val="26"/>
                <w:shd w:val="clear" w:color="auto" w:fill="FFFFFF"/>
              </w:rPr>
              <w:t>Cách 3:</w:t>
            </w:r>
            <w:r w:rsidRPr="00D45A58">
              <w:rPr>
                <w:rFonts w:ascii="Times New Roman" w:hAnsi="Times New Roman" w:cs="Times New Roman"/>
                <w:color w:val="333333"/>
                <w:sz w:val="26"/>
                <w:szCs w:val="26"/>
                <w:shd w:val="clear" w:color="auto" w:fill="FFFFFF"/>
              </w:rPr>
              <w:t xml:space="preserve"> Thước đo của cuộc đời không phải ở chỗ nó dài hay ngắn, mà ở chỗ bạn đã sử dụng nó như thế nào. Không có ý nghĩa nào khác ngoài việc </w:t>
            </w:r>
            <w:r w:rsidRPr="00D45A58">
              <w:rPr>
                <w:rFonts w:ascii="Times New Roman" w:hAnsi="Times New Roman" w:cs="Times New Roman"/>
                <w:color w:val="333333"/>
                <w:sz w:val="26"/>
                <w:szCs w:val="26"/>
                <w:shd w:val="clear" w:color="auto" w:fill="FFFFFF"/>
              </w:rPr>
              <w:lastRenderedPageBreak/>
              <w:t>bạn nên sống một cuộc sống có ý nghĩa với chính mình và cho mọi người. Và</w:t>
            </w:r>
            <w:r>
              <w:rPr>
                <w:rFonts w:ascii="Times New Roman" w:hAnsi="Times New Roman" w:cs="Times New Roman"/>
                <w:color w:val="333333"/>
                <w:sz w:val="26"/>
                <w:szCs w:val="26"/>
                <w:shd w:val="clear" w:color="auto" w:fill="FFFFFF"/>
                <w:lang w:val="vi-VN"/>
              </w:rPr>
              <w:t xml:space="preserve"> </w:t>
            </w:r>
            <w:r w:rsidRPr="00D45A58">
              <w:rPr>
                <w:rFonts w:ascii="Times New Roman" w:hAnsi="Times New Roman" w:cs="Times New Roman"/>
                <w:color w:val="333333"/>
                <w:sz w:val="26"/>
                <w:szCs w:val="26"/>
                <w:shd w:val="clear" w:color="auto" w:fill="FFFFFF"/>
              </w:rPr>
              <w:t xml:space="preserve">hạnh trình hiểu được bài học về </w:t>
            </w:r>
            <w:r w:rsidRPr="005C374E">
              <w:rPr>
                <w:rFonts w:ascii="Times New Roman" w:hAnsi="Times New Roman" w:cs="Times New Roman"/>
                <w:b/>
                <w:color w:val="333333"/>
                <w:sz w:val="26"/>
                <w:szCs w:val="26"/>
                <w:shd w:val="clear" w:color="auto" w:fill="FFFFFF"/>
              </w:rPr>
              <w:t>lòng dũng cảm</w:t>
            </w:r>
            <w:r w:rsidRPr="00D45A58">
              <w:rPr>
                <w:rFonts w:ascii="Times New Roman" w:hAnsi="Times New Roman" w:cs="Times New Roman"/>
                <w:color w:val="333333"/>
                <w:sz w:val="26"/>
                <w:szCs w:val="26"/>
                <w:shd w:val="clear" w:color="auto" w:fill="FFFFFF"/>
              </w:rPr>
              <w:t xml:space="preserve"> đã giúp tôi hiểu ra điều đó.</w:t>
            </w:r>
          </w:p>
        </w:tc>
      </w:tr>
    </w:tbl>
    <w:p w:rsidR="00155810" w:rsidRDefault="00155810" w:rsidP="001558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THÂN BÀI</w:t>
      </w:r>
    </w:p>
    <w:p w:rsidR="00155810" w:rsidRDefault="00155810" w:rsidP="00155810">
      <w:pPr>
        <w:spacing w:after="0" w:line="240" w:lineRule="auto"/>
        <w:rPr>
          <w:rFonts w:ascii="Times New Roman" w:hAnsi="Times New Roman" w:cs="Times New Roman"/>
          <w:b/>
          <w:sz w:val="28"/>
          <w:szCs w:val="28"/>
        </w:rPr>
      </w:pPr>
      <w:r>
        <w:rPr>
          <w:rFonts w:ascii="Times New Roman" w:hAnsi="Times New Roman" w:cs="Times New Roman"/>
          <w:b/>
          <w:sz w:val="28"/>
          <w:szCs w:val="28"/>
        </w:rPr>
        <w:t>Ý 1. giải thích</w:t>
      </w:r>
    </w:p>
    <w:tbl>
      <w:tblPr>
        <w:tblStyle w:val="TableGrid"/>
        <w:tblW w:w="10349" w:type="dxa"/>
        <w:tblInd w:w="-431" w:type="dxa"/>
        <w:tblLook w:val="04A0" w:firstRow="1" w:lastRow="0" w:firstColumn="1" w:lastColumn="0" w:noHBand="0" w:noVBand="1"/>
      </w:tblPr>
      <w:tblGrid>
        <w:gridCol w:w="1277"/>
        <w:gridCol w:w="4119"/>
        <w:gridCol w:w="4953"/>
      </w:tblGrid>
      <w:tr w:rsidR="00155810" w:rsidRPr="00D45A58" w:rsidTr="007C2D01">
        <w:tc>
          <w:tcPr>
            <w:tcW w:w="1277" w:type="dxa"/>
            <w:shd w:val="clear" w:color="auto" w:fill="FFE599" w:themeFill="accent4" w:themeFillTint="66"/>
          </w:tcPr>
          <w:p w:rsidR="00155810" w:rsidRPr="00D45A58" w:rsidRDefault="00155810" w:rsidP="00F15D43">
            <w:pPr>
              <w:spacing w:line="276" w:lineRule="auto"/>
              <w:ind w:left="-142"/>
              <w:jc w:val="center"/>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Giải thích, khẳng định vấn đề</w:t>
            </w:r>
          </w:p>
        </w:tc>
        <w:tc>
          <w:tcPr>
            <w:tcW w:w="4119" w:type="dxa"/>
          </w:tcPr>
          <w:p w:rsidR="00155810" w:rsidRPr="00D45A58" w:rsidRDefault="00155810" w:rsidP="00F15D43">
            <w:pPr>
              <w:spacing w:line="276" w:lineRule="auto"/>
              <w:ind w:right="178"/>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Vấn đề này được hiểu như thế nào? Mọi người quan niệm ra sao về hiện tượng này?</w:t>
            </w:r>
          </w:p>
          <w:p w:rsidR="00155810" w:rsidRPr="00D45A58" w:rsidRDefault="00155810" w:rsidP="00F15D43">
            <w:pPr>
              <w:spacing w:line="276" w:lineRule="auto"/>
              <w:ind w:right="178"/>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w:t>
            </w:r>
            <w:r w:rsidRPr="00D45A58">
              <w:rPr>
                <w:rFonts w:ascii="Times New Roman" w:eastAsia="Times New Roman" w:hAnsi="Times New Roman" w:cs="Times New Roman"/>
                <w:b/>
                <w:color w:val="000000" w:themeColor="text1"/>
                <w:sz w:val="26"/>
                <w:szCs w:val="26"/>
                <w:lang w:eastAsia="vi-VN"/>
              </w:rPr>
              <w:t>Có 2 cách giải thích:</w:t>
            </w:r>
          </w:p>
          <w:p w:rsidR="00155810" w:rsidRPr="00EE654E" w:rsidRDefault="00155810" w:rsidP="00F15D43">
            <w:pPr>
              <w:spacing w:line="276" w:lineRule="auto"/>
              <w:ind w:right="178"/>
              <w:jc w:val="both"/>
              <w:rPr>
                <w:rFonts w:ascii="Times New Roman" w:hAnsi="Times New Roman" w:cs="Times New Roman"/>
                <w:sz w:val="26"/>
                <w:szCs w:val="26"/>
              </w:rPr>
            </w:pPr>
            <w:r w:rsidRPr="00D45A58">
              <w:rPr>
                <w:rFonts w:ascii="Times New Roman" w:eastAsia="Times New Roman" w:hAnsi="Times New Roman" w:cs="Times New Roman"/>
                <w:color w:val="000000" w:themeColor="text1"/>
                <w:sz w:val="26"/>
                <w:szCs w:val="26"/>
                <w:lang w:eastAsia="vi-VN"/>
              </w:rPr>
              <w:t>+</w:t>
            </w:r>
            <w:r>
              <w:rPr>
                <w:rFonts w:ascii="Times New Roman" w:eastAsia="Times New Roman" w:hAnsi="Times New Roman" w:cs="Times New Roman"/>
                <w:color w:val="000000" w:themeColor="text1"/>
                <w:sz w:val="26"/>
                <w:szCs w:val="26"/>
                <w:lang w:val="vi-VN" w:eastAsia="vi-VN"/>
              </w:rPr>
              <w:t xml:space="preserve"> </w:t>
            </w:r>
            <w:r w:rsidRPr="00EE654E">
              <w:rPr>
                <w:rFonts w:ascii="Times New Roman" w:hAnsi="Times New Roman" w:cs="Times New Roman"/>
                <w:sz w:val="26"/>
                <w:szCs w:val="26"/>
              </w:rPr>
              <w:t>Giải thích nghĩa của từ qua việc cắt nghiã từ Hán Viêt.</w:t>
            </w:r>
          </w:p>
          <w:p w:rsidR="00155810" w:rsidRPr="00D45A58" w:rsidRDefault="00155810" w:rsidP="00F15D43">
            <w:pPr>
              <w:spacing w:line="276" w:lineRule="auto"/>
              <w:ind w:right="-160"/>
              <w:jc w:val="both"/>
              <w:rPr>
                <w:rFonts w:ascii="Times New Roman" w:eastAsia="Times New Roman" w:hAnsi="Times New Roman" w:cs="Times New Roman"/>
                <w:color w:val="000000" w:themeColor="text1"/>
                <w:sz w:val="26"/>
                <w:szCs w:val="26"/>
                <w:lang w:eastAsia="vi-VN"/>
              </w:rPr>
            </w:pPr>
          </w:p>
          <w:p w:rsidR="00155810" w:rsidRPr="00D45A58" w:rsidRDefault="00155810" w:rsidP="00F15D43">
            <w:pPr>
              <w:spacing w:line="276" w:lineRule="auto"/>
              <w:ind w:right="-160"/>
              <w:jc w:val="both"/>
              <w:rPr>
                <w:rFonts w:ascii="Times New Roman" w:eastAsia="Times New Roman" w:hAnsi="Times New Roman" w:cs="Times New Roman"/>
                <w:color w:val="000000" w:themeColor="text1"/>
                <w:sz w:val="26"/>
                <w:szCs w:val="26"/>
                <w:lang w:eastAsia="vi-VN"/>
              </w:rPr>
            </w:pPr>
          </w:p>
          <w:p w:rsidR="00155810" w:rsidRPr="00D45A58" w:rsidRDefault="00155810" w:rsidP="00F15D43">
            <w:pPr>
              <w:spacing w:line="276" w:lineRule="auto"/>
              <w:ind w:right="72"/>
              <w:jc w:val="both"/>
              <w:rPr>
                <w:rFonts w:ascii="Times New Roman" w:eastAsia="Times New Roman" w:hAnsi="Times New Roman" w:cs="Times New Roman"/>
                <w:color w:val="000000" w:themeColor="text1"/>
                <w:sz w:val="26"/>
                <w:szCs w:val="26"/>
                <w:lang w:eastAsia="vi-VN"/>
              </w:rPr>
            </w:pPr>
          </w:p>
          <w:p w:rsidR="00155810" w:rsidRPr="00EE654E" w:rsidRDefault="00155810" w:rsidP="00F15D43">
            <w:pPr>
              <w:spacing w:line="276" w:lineRule="auto"/>
              <w:jc w:val="both"/>
              <w:rPr>
                <w:rFonts w:ascii="Times New Roman" w:hAnsi="Times New Roman" w:cs="Times New Roman"/>
                <w:sz w:val="26"/>
                <w:szCs w:val="26"/>
              </w:rPr>
            </w:pPr>
            <w:r w:rsidRPr="00EE654E">
              <w:rPr>
                <w:rFonts w:ascii="Times New Roman" w:hAnsi="Times New Roman" w:cs="Times New Roman"/>
                <w:sz w:val="26"/>
                <w:szCs w:val="26"/>
              </w:rPr>
              <w:t>+ Giải thích nghĩa của từ qua việc tìm một số từ đồng nghĩa và trái nghĩa với hiện tượng được nêu</w:t>
            </w:r>
          </w:p>
        </w:tc>
        <w:tc>
          <w:tcPr>
            <w:tcW w:w="4953" w:type="dxa"/>
          </w:tcPr>
          <w:p w:rsidR="00155810" w:rsidRPr="00D45A58" w:rsidRDefault="00155810" w:rsidP="00F15D43">
            <w:pPr>
              <w:spacing w:line="276" w:lineRule="auto"/>
              <w:ind w:right="-8"/>
              <w:jc w:val="both"/>
              <w:rPr>
                <w:rFonts w:ascii="Times New Roman" w:eastAsia="Times New Roman" w:hAnsi="Times New Roman" w:cs="Times New Roman"/>
                <w:b/>
                <w:i/>
                <w:iCs/>
                <w:color w:val="000000" w:themeColor="text1"/>
                <w:sz w:val="26"/>
                <w:szCs w:val="26"/>
                <w:lang w:eastAsia="vi-VN"/>
              </w:rPr>
            </w:pPr>
            <w:r w:rsidRPr="00D45A58">
              <w:rPr>
                <w:rFonts w:ascii="Times New Roman" w:eastAsia="Times New Roman" w:hAnsi="Times New Roman" w:cs="Times New Roman"/>
                <w:b/>
                <w:i/>
                <w:iCs/>
                <w:color w:val="000000" w:themeColor="text1"/>
                <w:sz w:val="26"/>
                <w:szCs w:val="26"/>
                <w:lang w:eastAsia="vi-VN"/>
              </w:rPr>
              <w:t>Ví dụ 1: Tình mẫu tử (Giải thích nghĩa dựa trên cắt nghãi từ Hán Việt)</w:t>
            </w:r>
          </w:p>
          <w:p w:rsidR="00155810" w:rsidRPr="00D45A58" w:rsidRDefault="00155810" w:rsidP="00F15D43">
            <w:pPr>
              <w:pStyle w:val="NormalWeb"/>
              <w:shd w:val="clear" w:color="auto" w:fill="FFFFFF"/>
              <w:spacing w:before="0" w:beforeAutospacing="0" w:after="0" w:afterAutospacing="0" w:line="276" w:lineRule="auto"/>
              <w:ind w:right="-8"/>
              <w:jc w:val="both"/>
              <w:rPr>
                <w:color w:val="000000" w:themeColor="text1"/>
                <w:sz w:val="26"/>
                <w:szCs w:val="26"/>
                <w:lang w:val="en-US"/>
              </w:rPr>
            </w:pPr>
            <w:r w:rsidRPr="00D45A58">
              <w:rPr>
                <w:i/>
                <w:iCs/>
                <w:color w:val="000000" w:themeColor="text1"/>
                <w:sz w:val="26"/>
                <w:szCs w:val="26"/>
              </w:rPr>
              <w:t>+</w:t>
            </w:r>
            <w:r w:rsidRPr="00D45A58">
              <w:rPr>
                <w:i/>
                <w:iCs/>
                <w:color w:val="000000" w:themeColor="text1"/>
                <w:sz w:val="26"/>
                <w:szCs w:val="26"/>
                <w:lang w:val="en-US"/>
              </w:rPr>
              <w:t>Mẫu tử: Tình cảm mẹ con</w:t>
            </w:r>
          </w:p>
          <w:p w:rsidR="00155810" w:rsidRPr="00D45A58" w:rsidRDefault="00155810" w:rsidP="00F15D43">
            <w:pPr>
              <w:shd w:val="clear" w:color="auto" w:fill="FFFFFF"/>
              <w:spacing w:line="276" w:lineRule="auto"/>
              <w:ind w:right="-8"/>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=&gt;</w:t>
            </w:r>
            <w:r w:rsidRPr="00D45A58">
              <w:rPr>
                <w:rStyle w:val="Heading1Char"/>
                <w:rFonts w:eastAsiaTheme="minorHAnsi"/>
                <w:color w:val="000000" w:themeColor="text1"/>
                <w:sz w:val="26"/>
                <w:szCs w:val="26"/>
                <w:shd w:val="clear" w:color="auto" w:fill="FFFFFF"/>
              </w:rPr>
              <w:t xml:space="preserve"> </w:t>
            </w:r>
            <w:r w:rsidRPr="00D45A58">
              <w:rPr>
                <w:rStyle w:val="Emphasis"/>
                <w:rFonts w:ascii="Times New Roman" w:hAnsi="Times New Roman" w:cs="Times New Roman"/>
                <w:bCs/>
                <w:sz w:val="26"/>
                <w:szCs w:val="26"/>
              </w:rPr>
              <w:t>Tình mẫu tử là tình cảm sâu nặng thiêng nhất trên cuộc đời, là tĩnh cảm của mẹ dành cho con trong cuộc sống</w:t>
            </w:r>
          </w:p>
          <w:p w:rsidR="00155810" w:rsidRPr="00D45A58" w:rsidRDefault="00155810" w:rsidP="00F15D43">
            <w:pPr>
              <w:spacing w:line="276" w:lineRule="auto"/>
              <w:ind w:right="-8"/>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w:t>
            </w:r>
            <w:r>
              <w:rPr>
                <w:rFonts w:ascii="Times New Roman" w:eastAsia="Times New Roman" w:hAnsi="Times New Roman" w:cs="Times New Roman"/>
                <w:b/>
                <w:i/>
                <w:color w:val="000000" w:themeColor="text1"/>
                <w:sz w:val="26"/>
                <w:szCs w:val="26"/>
                <w:lang w:eastAsia="vi-VN"/>
              </w:rPr>
              <w:t>Ví dụ 2: Tính chăm chỉ (</w:t>
            </w:r>
            <w:r w:rsidRPr="00D45A58">
              <w:rPr>
                <w:rFonts w:ascii="Times New Roman" w:eastAsia="Times New Roman" w:hAnsi="Times New Roman" w:cs="Times New Roman"/>
                <w:b/>
                <w:i/>
                <w:color w:val="000000" w:themeColor="text1"/>
                <w:sz w:val="26"/>
                <w:szCs w:val="26"/>
                <w:lang w:eastAsia="vi-VN"/>
              </w:rPr>
              <w:t>Giải thích nghĩa dựa trên tìm từ đồng nghĩa, trái nghĩa)</w:t>
            </w:r>
          </w:p>
          <w:p w:rsidR="00155810" w:rsidRPr="00D45A58" w:rsidRDefault="00155810" w:rsidP="00F15D43">
            <w:pPr>
              <w:spacing w:line="276" w:lineRule="auto"/>
              <w:ind w:right="-8"/>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+Tìm từ đồng nghĩa: Chăm chỉ: Cần cù, chịu khó, siêng năng</w:t>
            </w:r>
          </w:p>
          <w:p w:rsidR="00155810" w:rsidRPr="00D45A58" w:rsidRDefault="00155810" w:rsidP="00F15D43">
            <w:pPr>
              <w:spacing w:line="276" w:lineRule="auto"/>
              <w:ind w:right="-8"/>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+Từ trái nghĩa: Chăm chỉ: lười biếng</w:t>
            </w:r>
          </w:p>
          <w:p w:rsidR="00155810" w:rsidRPr="00D45A58" w:rsidRDefault="00155810" w:rsidP="00F15D43">
            <w:pPr>
              <w:spacing w:line="276" w:lineRule="auto"/>
              <w:ind w:right="-8"/>
              <w:jc w:val="both"/>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=&gt;Chăm chỉ là cần cù, chịu khó, siêng năng, không lười biếng trong mọi việc.</w:t>
            </w:r>
          </w:p>
        </w:tc>
      </w:tr>
    </w:tbl>
    <w:p w:rsidR="00155810" w:rsidRDefault="00155810" w:rsidP="00155810">
      <w:pPr>
        <w:rPr>
          <w:rFonts w:ascii="Times New Roman" w:hAnsi="Times New Roman" w:cs="Times New Roman"/>
          <w:b/>
          <w:sz w:val="28"/>
          <w:szCs w:val="28"/>
        </w:rPr>
      </w:pPr>
      <w:r>
        <w:rPr>
          <w:rFonts w:ascii="Times New Roman" w:hAnsi="Times New Roman" w:cs="Times New Roman"/>
          <w:b/>
          <w:sz w:val="28"/>
          <w:szCs w:val="28"/>
        </w:rPr>
        <w:t>Ý 2. Biểu hiện</w:t>
      </w:r>
    </w:p>
    <w:tbl>
      <w:tblPr>
        <w:tblStyle w:val="TableGrid"/>
        <w:tblW w:w="9923" w:type="dxa"/>
        <w:tblInd w:w="-289" w:type="dxa"/>
        <w:tblLook w:val="04A0" w:firstRow="1" w:lastRow="0" w:firstColumn="1" w:lastColumn="0" w:noHBand="0" w:noVBand="1"/>
      </w:tblPr>
      <w:tblGrid>
        <w:gridCol w:w="1277"/>
        <w:gridCol w:w="3823"/>
        <w:gridCol w:w="4823"/>
      </w:tblGrid>
      <w:tr w:rsidR="00155810" w:rsidRPr="00D45A58" w:rsidTr="007C2D01">
        <w:trPr>
          <w:trHeight w:val="2924"/>
        </w:trPr>
        <w:tc>
          <w:tcPr>
            <w:tcW w:w="1277" w:type="dxa"/>
            <w:shd w:val="clear" w:color="auto" w:fill="FFE599" w:themeFill="accent4" w:themeFillTint="66"/>
          </w:tcPr>
          <w:p w:rsidR="00155810" w:rsidRPr="00D45A58" w:rsidRDefault="00155810" w:rsidP="007C2D01">
            <w:pPr>
              <w:spacing w:line="276" w:lineRule="auto"/>
              <w:jc w:val="center"/>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Biểu hiện</w:t>
            </w:r>
          </w:p>
        </w:tc>
        <w:tc>
          <w:tcPr>
            <w:tcW w:w="3823" w:type="dxa"/>
          </w:tcPr>
          <w:p w:rsidR="00155810" w:rsidRPr="00D45A58" w:rsidRDefault="00155810" w:rsidP="007C2D01">
            <w:pPr>
              <w:tabs>
                <w:tab w:val="left" w:pos="1843"/>
              </w:tabs>
              <w:spacing w:line="276" w:lineRule="auto"/>
              <w:jc w:val="both"/>
              <w:rPr>
                <w:rFonts w:ascii="Times New Roman" w:eastAsia="Times New Roman" w:hAnsi="Times New Roman" w:cs="Times New Roman"/>
                <w:color w:val="000000" w:themeColor="text1"/>
                <w:sz w:val="26"/>
                <w:szCs w:val="26"/>
              </w:rPr>
            </w:pPr>
            <w:r w:rsidRPr="00D45A58">
              <w:rPr>
                <w:rFonts w:ascii="Times New Roman" w:eastAsia="Times New Roman" w:hAnsi="Times New Roman" w:cs="Times New Roman"/>
                <w:color w:val="000000" w:themeColor="text1"/>
                <w:sz w:val="26"/>
                <w:szCs w:val="26"/>
                <w:lang w:eastAsia="vi-VN"/>
              </w:rPr>
              <w:t>-</w:t>
            </w:r>
            <w:r w:rsidRPr="00D45A58">
              <w:rPr>
                <w:rFonts w:ascii="Times New Roman" w:eastAsia="Times New Roman" w:hAnsi="Times New Roman" w:cs="Times New Roman"/>
                <w:color w:val="000000" w:themeColor="text1"/>
                <w:sz w:val="26"/>
                <w:szCs w:val="26"/>
              </w:rPr>
              <w:t xml:space="preserve"> Bình luận, nêu quan điểm cá nhân, bước này cần đưa ra các biểu hiện, tác dụng/ tác hại của vấn đề sau đó bày tỏ suy nghĩ của bản thân (thấy đúng, sai hay cả đúng cả sai). Lí giải cho quan điểm đó. </w:t>
            </w:r>
            <w:r w:rsidRPr="00D45A58">
              <w:rPr>
                <w:rFonts w:ascii="Times New Roman" w:eastAsia="Times New Roman" w:hAnsi="Times New Roman" w:cs="Times New Roman"/>
                <w:color w:val="000000" w:themeColor="text1"/>
                <w:sz w:val="26"/>
                <w:szCs w:val="26"/>
              </w:rPr>
              <w:sym w:font="Wingdings 3" w:char="F0A8"/>
            </w:r>
            <w:r w:rsidRPr="00D45A58">
              <w:rPr>
                <w:rFonts w:ascii="Times New Roman" w:eastAsia="Times New Roman" w:hAnsi="Times New Roman" w:cs="Times New Roman"/>
                <w:color w:val="000000" w:themeColor="text1"/>
                <w:sz w:val="26"/>
                <w:szCs w:val="26"/>
              </w:rPr>
              <w:t xml:space="preserve"> </w:t>
            </w:r>
            <w:r w:rsidRPr="00D45A58">
              <w:rPr>
                <w:rFonts w:ascii="Times New Roman" w:eastAsia="Times New Roman" w:hAnsi="Times New Roman" w:cs="Times New Roman"/>
                <w:b/>
                <w:color w:val="000000" w:themeColor="text1"/>
                <w:sz w:val="26"/>
                <w:szCs w:val="26"/>
              </w:rPr>
              <w:t>Tại sao?</w:t>
            </w:r>
          </w:p>
        </w:tc>
        <w:tc>
          <w:tcPr>
            <w:tcW w:w="4823" w:type="dxa"/>
          </w:tcPr>
          <w:p w:rsidR="00155810" w:rsidRPr="00D45A58" w:rsidRDefault="00155810" w:rsidP="007C2D01">
            <w:pPr>
              <w:spacing w:line="276" w:lineRule="auto"/>
              <w:jc w:val="both"/>
              <w:rPr>
                <w:rFonts w:ascii="Times New Roman" w:eastAsia="Times New Roman" w:hAnsi="Times New Roman" w:cs="Times New Roman"/>
                <w:b/>
                <w:bCs/>
                <w:color w:val="000000" w:themeColor="text1"/>
                <w:sz w:val="26"/>
                <w:szCs w:val="26"/>
                <w:lang w:eastAsia="vi-VN"/>
              </w:rPr>
            </w:pPr>
          </w:p>
          <w:p w:rsidR="00155810" w:rsidRPr="00D45A58" w:rsidRDefault="00155810" w:rsidP="007C2D01">
            <w:pPr>
              <w:spacing w:line="276" w:lineRule="auto"/>
              <w:jc w:val="both"/>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w:t>
            </w:r>
            <w:r w:rsidRPr="00D45A58">
              <w:rPr>
                <w:rFonts w:ascii="Times New Roman" w:eastAsia="Times New Roman" w:hAnsi="Times New Roman" w:cs="Times New Roman"/>
                <w:b/>
                <w:i/>
                <w:iCs/>
                <w:color w:val="000000" w:themeColor="text1"/>
                <w:sz w:val="26"/>
                <w:szCs w:val="26"/>
                <w:lang w:eastAsia="vi-VN"/>
              </w:rPr>
              <w:t xml:space="preserve"> VD: </w:t>
            </w:r>
            <w:r w:rsidRPr="00D45A58">
              <w:rPr>
                <w:rFonts w:ascii="Times New Roman" w:eastAsia="Times New Roman" w:hAnsi="Times New Roman" w:cs="Times New Roman"/>
                <w:b/>
                <w:bCs/>
                <w:color w:val="000000" w:themeColor="text1"/>
                <w:sz w:val="26"/>
                <w:szCs w:val="26"/>
                <w:lang w:eastAsia="vi-VN"/>
              </w:rPr>
              <w:t>Niềm tin trong cuộc sống</w:t>
            </w:r>
          </w:p>
          <w:p w:rsidR="00155810" w:rsidRPr="00D45A58" w:rsidRDefault="00155810" w:rsidP="007C2D01">
            <w:pPr>
              <w:tabs>
                <w:tab w:val="left" w:pos="885"/>
              </w:tabs>
              <w:spacing w:line="276" w:lineRule="auto"/>
              <w:jc w:val="both"/>
              <w:rPr>
                <w:rFonts w:ascii="Times New Roman" w:hAnsi="Times New Roman" w:cs="Times New Roman"/>
                <w:b/>
                <w:i/>
                <w:sz w:val="26"/>
                <w:szCs w:val="26"/>
              </w:rPr>
            </w:pPr>
            <w:r w:rsidRPr="00D45A58">
              <w:rPr>
                <w:rFonts w:ascii="Times New Roman" w:eastAsia="Times New Roman" w:hAnsi="Times New Roman" w:cs="Times New Roman"/>
                <w:color w:val="000000" w:themeColor="text1"/>
                <w:sz w:val="26"/>
                <w:szCs w:val="26"/>
              </w:rPr>
              <w:t xml:space="preserve">Ngọn lửa trong mỗi người sẽ được biểu hiện </w:t>
            </w:r>
            <w:r w:rsidRPr="00D45A58">
              <w:rPr>
                <w:rFonts w:ascii="Times New Roman" w:eastAsia="Times New Roman" w:hAnsi="Times New Roman" w:cs="Times New Roman"/>
                <w:b/>
                <w:i/>
                <w:color w:val="000000" w:themeColor="text1"/>
                <w:sz w:val="26"/>
                <w:szCs w:val="26"/>
              </w:rPr>
              <w:t>ở cách họ tự tin nói lên niềm tin của mình và luôn khát khao tìm được những người đồng hành để cùng nhau cố gắng chứ không hề ỷ lại chờ đợi người khác đến giúp đỡ trong mong manh.</w:t>
            </w:r>
          </w:p>
        </w:tc>
      </w:tr>
    </w:tbl>
    <w:p w:rsidR="00155810" w:rsidRDefault="00155810" w:rsidP="00155810">
      <w:pPr>
        <w:rPr>
          <w:rFonts w:ascii="Times New Roman" w:hAnsi="Times New Roman" w:cs="Times New Roman"/>
          <w:b/>
          <w:sz w:val="28"/>
          <w:szCs w:val="28"/>
        </w:rPr>
      </w:pPr>
      <w:r>
        <w:rPr>
          <w:rFonts w:ascii="Times New Roman" w:hAnsi="Times New Roman" w:cs="Times New Roman"/>
          <w:b/>
          <w:sz w:val="28"/>
          <w:szCs w:val="28"/>
        </w:rPr>
        <w:t>Ý 3. Ý NGHĨA + DẪN CHỨNG</w:t>
      </w:r>
    </w:p>
    <w:tbl>
      <w:tblPr>
        <w:tblStyle w:val="TableGrid"/>
        <w:tblW w:w="0" w:type="auto"/>
        <w:tblLook w:val="04A0" w:firstRow="1" w:lastRow="0" w:firstColumn="1" w:lastColumn="0" w:noHBand="0" w:noVBand="1"/>
      </w:tblPr>
      <w:tblGrid>
        <w:gridCol w:w="1242"/>
        <w:gridCol w:w="3381"/>
        <w:gridCol w:w="5011"/>
      </w:tblGrid>
      <w:tr w:rsidR="00155810" w:rsidRPr="00D45A58" w:rsidTr="007C2D01">
        <w:trPr>
          <w:trHeight w:val="2823"/>
        </w:trPr>
        <w:tc>
          <w:tcPr>
            <w:tcW w:w="1242" w:type="dxa"/>
            <w:shd w:val="clear" w:color="auto" w:fill="FFE599" w:themeFill="accent4" w:themeFillTint="66"/>
          </w:tcPr>
          <w:p w:rsidR="00155810" w:rsidRPr="00D45A58" w:rsidRDefault="00155810" w:rsidP="00F15D43">
            <w:pPr>
              <w:spacing w:line="276" w:lineRule="auto"/>
              <w:ind w:left="-142"/>
              <w:jc w:val="center"/>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Ý nghĩa</w:t>
            </w:r>
          </w:p>
        </w:tc>
        <w:tc>
          <w:tcPr>
            <w:tcW w:w="3381" w:type="dxa"/>
          </w:tcPr>
          <w:p w:rsidR="00155810" w:rsidRPr="00D45A58" w:rsidRDefault="00155810" w:rsidP="00F15D43">
            <w:pPr>
              <w:tabs>
                <w:tab w:val="left" w:pos="885"/>
              </w:tabs>
              <w:spacing w:line="276" w:lineRule="auto"/>
              <w:jc w:val="both"/>
              <w:rPr>
                <w:rFonts w:ascii="Times New Roman" w:hAnsi="Times New Roman" w:cs="Times New Roman"/>
                <w:sz w:val="26"/>
                <w:szCs w:val="26"/>
              </w:rPr>
            </w:pPr>
            <w:r w:rsidRPr="00D45A58">
              <w:rPr>
                <w:rFonts w:ascii="Times New Roman" w:hAnsi="Times New Roman" w:cs="Times New Roman"/>
                <w:sz w:val="26"/>
                <w:szCs w:val="26"/>
              </w:rPr>
              <w:t>Khi ta có đức tính/ phẩm chất ấy ta nhận được gì?</w:t>
            </w:r>
          </w:p>
          <w:p w:rsidR="00155810" w:rsidRPr="00D45A58" w:rsidRDefault="00155810" w:rsidP="00F15D43">
            <w:pPr>
              <w:tabs>
                <w:tab w:val="left" w:pos="885"/>
              </w:tabs>
              <w:spacing w:line="276" w:lineRule="auto"/>
              <w:jc w:val="both"/>
              <w:rPr>
                <w:rFonts w:ascii="Times New Roman" w:hAnsi="Times New Roman" w:cs="Times New Roman"/>
                <w:b/>
                <w:sz w:val="26"/>
                <w:szCs w:val="26"/>
              </w:rPr>
            </w:pPr>
            <w:r w:rsidRPr="00D45A58">
              <w:rPr>
                <w:rFonts w:ascii="Times New Roman" w:hAnsi="Times New Roman" w:cs="Times New Roman"/>
                <w:sz w:val="26"/>
                <w:szCs w:val="26"/>
              </w:rPr>
              <w:t>-</w:t>
            </w:r>
            <w:r>
              <w:rPr>
                <w:rFonts w:ascii="Times New Roman" w:hAnsi="Times New Roman" w:cs="Times New Roman"/>
                <w:sz w:val="26"/>
                <w:szCs w:val="26"/>
                <w:lang w:val="vi-VN"/>
              </w:rPr>
              <w:t xml:space="preserve"> </w:t>
            </w:r>
            <w:r w:rsidRPr="00D45A58">
              <w:rPr>
                <w:rFonts w:ascii="Times New Roman" w:hAnsi="Times New Roman" w:cs="Times New Roman"/>
                <w:sz w:val="26"/>
                <w:szCs w:val="26"/>
              </w:rPr>
              <w:t>Tác dụng to lớn đến quá trình học tập và tu dưỡ</w:t>
            </w:r>
            <w:r>
              <w:rPr>
                <w:rFonts w:ascii="Times New Roman" w:hAnsi="Times New Roman" w:cs="Times New Roman"/>
                <w:sz w:val="26"/>
                <w:szCs w:val="26"/>
              </w:rPr>
              <w:t>ng ra sao</w:t>
            </w:r>
            <w:r w:rsidRPr="00D45A58">
              <w:rPr>
                <w:rFonts w:ascii="Times New Roman" w:hAnsi="Times New Roman" w:cs="Times New Roman"/>
                <w:sz w:val="26"/>
                <w:szCs w:val="26"/>
              </w:rPr>
              <w:t>?</w:t>
            </w:r>
          </w:p>
          <w:p w:rsidR="00155810" w:rsidRPr="00D45A58" w:rsidRDefault="00155810" w:rsidP="00F15D43">
            <w:pPr>
              <w:tabs>
                <w:tab w:val="left" w:pos="885"/>
              </w:tabs>
              <w:spacing w:line="276" w:lineRule="auto"/>
              <w:jc w:val="both"/>
              <w:rPr>
                <w:rFonts w:ascii="Times New Roman" w:hAnsi="Times New Roman" w:cs="Times New Roman"/>
                <w:sz w:val="26"/>
                <w:szCs w:val="26"/>
              </w:rPr>
            </w:pPr>
            <w:r w:rsidRPr="00D45A58">
              <w:rPr>
                <w:rFonts w:ascii="Times New Roman" w:hAnsi="Times New Roman" w:cs="Times New Roman"/>
                <w:sz w:val="26"/>
                <w:szCs w:val="26"/>
              </w:rPr>
              <w:t>-</w:t>
            </w:r>
            <w:r>
              <w:rPr>
                <w:rFonts w:ascii="Times New Roman" w:hAnsi="Times New Roman" w:cs="Times New Roman"/>
                <w:sz w:val="26"/>
                <w:szCs w:val="26"/>
                <w:lang w:val="vi-VN"/>
              </w:rPr>
              <w:t xml:space="preserve"> </w:t>
            </w:r>
            <w:r w:rsidRPr="00D45A58">
              <w:rPr>
                <w:rFonts w:ascii="Times New Roman" w:hAnsi="Times New Roman" w:cs="Times New Roman"/>
                <w:sz w:val="26"/>
                <w:szCs w:val="26"/>
              </w:rPr>
              <w:t>Đến kinh tế</w:t>
            </w:r>
            <w:r>
              <w:rPr>
                <w:rFonts w:ascii="Times New Roman" w:hAnsi="Times New Roman" w:cs="Times New Roman"/>
                <w:sz w:val="26"/>
                <w:szCs w:val="26"/>
              </w:rPr>
              <w:t xml:space="preserve"> gia đình</w:t>
            </w:r>
            <w:r w:rsidRPr="00D45A58">
              <w:rPr>
                <w:rFonts w:ascii="Times New Roman" w:hAnsi="Times New Roman" w:cs="Times New Roman"/>
                <w:sz w:val="26"/>
                <w:szCs w:val="26"/>
              </w:rPr>
              <w:t>?</w:t>
            </w:r>
          </w:p>
          <w:p w:rsidR="00155810" w:rsidRPr="00D45A58" w:rsidRDefault="00155810" w:rsidP="00F15D43">
            <w:pPr>
              <w:tabs>
                <w:tab w:val="left" w:pos="885"/>
              </w:tabs>
              <w:spacing w:line="276" w:lineRule="auto"/>
              <w:jc w:val="both"/>
              <w:rPr>
                <w:rFonts w:ascii="Times New Roman" w:hAnsi="Times New Roman" w:cs="Times New Roman"/>
                <w:sz w:val="26"/>
                <w:szCs w:val="26"/>
              </w:rPr>
            </w:pPr>
            <w:r w:rsidRPr="00D45A58">
              <w:rPr>
                <w:rFonts w:ascii="Times New Roman" w:hAnsi="Times New Roman" w:cs="Times New Roman"/>
                <w:sz w:val="26"/>
                <w:szCs w:val="26"/>
              </w:rPr>
              <w:t>-</w:t>
            </w:r>
            <w:r>
              <w:rPr>
                <w:rFonts w:ascii="Times New Roman" w:hAnsi="Times New Roman" w:cs="Times New Roman"/>
                <w:sz w:val="26"/>
                <w:szCs w:val="26"/>
                <w:lang w:val="vi-VN"/>
              </w:rPr>
              <w:t xml:space="preserve"> </w:t>
            </w:r>
            <w:r w:rsidRPr="00D45A58">
              <w:rPr>
                <w:rFonts w:ascii="Times New Roman" w:hAnsi="Times New Roman" w:cs="Times New Roman"/>
                <w:sz w:val="26"/>
                <w:szCs w:val="26"/>
              </w:rPr>
              <w:t>Đến đời sống tình cảm, quan hệ vơi mọi ngườ</w:t>
            </w:r>
            <w:r>
              <w:rPr>
                <w:rFonts w:ascii="Times New Roman" w:hAnsi="Times New Roman" w:cs="Times New Roman"/>
                <w:sz w:val="26"/>
                <w:szCs w:val="26"/>
              </w:rPr>
              <w:t>i</w:t>
            </w:r>
            <w:r w:rsidRPr="00D45A58">
              <w:rPr>
                <w:rFonts w:ascii="Times New Roman" w:hAnsi="Times New Roman" w:cs="Times New Roman"/>
                <w:sz w:val="26"/>
                <w:szCs w:val="26"/>
              </w:rPr>
              <w:t>?</w:t>
            </w:r>
          </w:p>
          <w:p w:rsidR="00155810" w:rsidRPr="00D45A58" w:rsidRDefault="00155810" w:rsidP="00F15D43">
            <w:pPr>
              <w:tabs>
                <w:tab w:val="left" w:pos="885"/>
              </w:tabs>
              <w:spacing w:line="276" w:lineRule="auto"/>
              <w:jc w:val="both"/>
              <w:rPr>
                <w:rFonts w:ascii="Times New Roman" w:hAnsi="Times New Roman" w:cs="Times New Roman"/>
                <w:sz w:val="26"/>
                <w:szCs w:val="26"/>
              </w:rPr>
            </w:pPr>
            <w:r w:rsidRPr="00D45A58">
              <w:rPr>
                <w:rFonts w:ascii="Times New Roman" w:hAnsi="Times New Roman" w:cs="Times New Roman"/>
                <w:sz w:val="26"/>
                <w:szCs w:val="26"/>
              </w:rPr>
              <w:t>-</w:t>
            </w:r>
            <w:r>
              <w:rPr>
                <w:rFonts w:ascii="Times New Roman" w:hAnsi="Times New Roman" w:cs="Times New Roman"/>
                <w:sz w:val="26"/>
                <w:szCs w:val="26"/>
                <w:lang w:val="vi-VN"/>
              </w:rPr>
              <w:t xml:space="preserve"> </w:t>
            </w:r>
            <w:r w:rsidRPr="00D45A58">
              <w:rPr>
                <w:rFonts w:ascii="Times New Roman" w:hAnsi="Times New Roman" w:cs="Times New Roman"/>
                <w:sz w:val="26"/>
                <w:szCs w:val="26"/>
              </w:rPr>
              <w:t>Đến sức khỏ</w:t>
            </w:r>
            <w:r>
              <w:rPr>
                <w:rFonts w:ascii="Times New Roman" w:hAnsi="Times New Roman" w:cs="Times New Roman"/>
                <w:sz w:val="26"/>
                <w:szCs w:val="26"/>
              </w:rPr>
              <w:t>e</w:t>
            </w:r>
            <w:r w:rsidRPr="00D45A58">
              <w:rPr>
                <w:rFonts w:ascii="Times New Roman" w:hAnsi="Times New Roman" w:cs="Times New Roman"/>
                <w:sz w:val="26"/>
                <w:szCs w:val="26"/>
              </w:rPr>
              <w:t>?</w:t>
            </w:r>
          </w:p>
          <w:p w:rsidR="00155810" w:rsidRPr="00D45A58" w:rsidRDefault="00155810" w:rsidP="00F15D43">
            <w:pPr>
              <w:tabs>
                <w:tab w:val="left" w:pos="885"/>
              </w:tabs>
              <w:spacing w:line="276" w:lineRule="auto"/>
              <w:jc w:val="both"/>
              <w:rPr>
                <w:rFonts w:ascii="Times New Roman" w:hAnsi="Times New Roman" w:cs="Times New Roman"/>
                <w:sz w:val="26"/>
                <w:szCs w:val="26"/>
              </w:rPr>
            </w:pPr>
            <w:r w:rsidRPr="00D45A58">
              <w:rPr>
                <w:rFonts w:ascii="Times New Roman" w:hAnsi="Times New Roman" w:cs="Times New Roman"/>
                <w:sz w:val="26"/>
                <w:szCs w:val="26"/>
              </w:rPr>
              <w:t>-</w:t>
            </w:r>
            <w:r>
              <w:rPr>
                <w:rFonts w:ascii="Times New Roman" w:hAnsi="Times New Roman" w:cs="Times New Roman"/>
                <w:sz w:val="26"/>
                <w:szCs w:val="26"/>
                <w:lang w:val="vi-VN"/>
              </w:rPr>
              <w:t xml:space="preserve"> </w:t>
            </w:r>
            <w:r w:rsidRPr="00D45A58">
              <w:rPr>
                <w:rFonts w:ascii="Times New Roman" w:hAnsi="Times New Roman" w:cs="Times New Roman"/>
                <w:sz w:val="26"/>
                <w:szCs w:val="26"/>
              </w:rPr>
              <w:t>Đến uy tín và tương lai bả</w:t>
            </w:r>
            <w:r>
              <w:rPr>
                <w:rFonts w:ascii="Times New Roman" w:hAnsi="Times New Roman" w:cs="Times New Roman"/>
                <w:sz w:val="26"/>
                <w:szCs w:val="26"/>
              </w:rPr>
              <w:t>n thân</w:t>
            </w:r>
            <w:r w:rsidRPr="00D45A58">
              <w:rPr>
                <w:rFonts w:ascii="Times New Roman" w:hAnsi="Times New Roman" w:cs="Times New Roman"/>
                <w:sz w:val="26"/>
                <w:szCs w:val="26"/>
              </w:rPr>
              <w:t>?</w:t>
            </w:r>
          </w:p>
          <w:p w:rsidR="00155810" w:rsidRPr="00E5477B" w:rsidRDefault="00155810" w:rsidP="00F15D43">
            <w:pPr>
              <w:tabs>
                <w:tab w:val="left" w:pos="885"/>
              </w:tabs>
              <w:spacing w:line="276" w:lineRule="auto"/>
              <w:jc w:val="both"/>
              <w:rPr>
                <w:rFonts w:ascii="Times New Roman" w:hAnsi="Times New Roman" w:cs="Times New Roman"/>
                <w:b/>
                <w:bCs/>
                <w:sz w:val="26"/>
                <w:szCs w:val="26"/>
              </w:rPr>
            </w:pPr>
            <w:r w:rsidRPr="00E5477B">
              <w:rPr>
                <w:rFonts w:ascii="Times New Roman" w:hAnsi="Times New Roman" w:cs="Times New Roman"/>
                <w:b/>
                <w:bCs/>
                <w:sz w:val="26"/>
                <w:szCs w:val="26"/>
              </w:rPr>
              <w:t>*Công thức sẵn:</w:t>
            </w:r>
          </w:p>
          <w:p w:rsidR="00155810" w:rsidRPr="00EE654E" w:rsidRDefault="00155810" w:rsidP="00F15D43">
            <w:pPr>
              <w:shd w:val="clear" w:color="auto" w:fill="FFFFFF"/>
              <w:spacing w:line="276" w:lineRule="auto"/>
              <w:jc w:val="both"/>
              <w:rPr>
                <w:rFonts w:ascii="Times New Roman" w:hAnsi="Times New Roman" w:cs="Times New Roman"/>
                <w:sz w:val="26"/>
                <w:szCs w:val="26"/>
                <w:lang w:val="vi-VN"/>
              </w:rPr>
            </w:pPr>
            <w:r w:rsidRPr="00D45A58">
              <w:rPr>
                <w:rFonts w:ascii="Times New Roman" w:hAnsi="Times New Roman" w:cs="Times New Roman"/>
                <w:b/>
                <w:i/>
                <w:sz w:val="26"/>
                <w:szCs w:val="26"/>
                <w:shd w:val="clear" w:color="auto" w:fill="FFFFFF"/>
              </w:rPr>
              <w:lastRenderedPageBreak/>
              <w:t>Khi chúng ta mang trong mình ý chí nghị lực</w:t>
            </w:r>
            <w:r w:rsidRPr="00D45A58">
              <w:rPr>
                <w:rFonts w:ascii="Times New Roman" w:hAnsi="Times New Roman" w:cs="Times New Roman"/>
                <w:i/>
                <w:sz w:val="26"/>
                <w:szCs w:val="26"/>
                <w:shd w:val="clear" w:color="auto" w:fill="FFFFFF"/>
              </w:rPr>
              <w:t xml:space="preserve">, </w:t>
            </w:r>
            <w:r w:rsidRPr="00D45A58">
              <w:rPr>
                <w:rFonts w:ascii="Times New Roman" w:hAnsi="Times New Roman" w:cs="Times New Roman"/>
                <w:b/>
                <w:i/>
                <w:sz w:val="26"/>
                <w:szCs w:val="26"/>
                <w:shd w:val="clear" w:color="auto" w:fill="FFFFFF"/>
              </w:rPr>
              <w:t xml:space="preserve">con người </w:t>
            </w:r>
            <w:r>
              <w:rPr>
                <w:rFonts w:ascii="Times New Roman" w:hAnsi="Times New Roman" w:cs="Times New Roman"/>
                <w:b/>
                <w:i/>
                <w:sz w:val="26"/>
                <w:szCs w:val="26"/>
                <w:shd w:val="clear" w:color="auto" w:fill="FFFFFF"/>
              </w:rPr>
              <w:t>sẽ</w:t>
            </w:r>
            <w:r>
              <w:rPr>
                <w:rFonts w:ascii="Times New Roman" w:hAnsi="Times New Roman" w:cs="Times New Roman"/>
                <w:b/>
                <w:i/>
                <w:sz w:val="26"/>
                <w:szCs w:val="26"/>
                <w:shd w:val="clear" w:color="auto" w:fill="FFFFFF"/>
                <w:lang w:val="vi-VN"/>
              </w:rPr>
              <w:t>…</w:t>
            </w:r>
            <w:r w:rsidRPr="00D45A58">
              <w:rPr>
                <w:rFonts w:ascii="Times New Roman" w:hAnsi="Times New Roman" w:cs="Times New Roman"/>
                <w:b/>
                <w:i/>
                <w:sz w:val="26"/>
                <w:szCs w:val="26"/>
                <w:shd w:val="clear" w:color="auto" w:fill="FFFFFF"/>
              </w:rPr>
              <w:t xml:space="preserve"> Nghị lực sống giúp mỗi người hiểu </w:t>
            </w:r>
            <w:r>
              <w:rPr>
                <w:rFonts w:ascii="Times New Roman" w:hAnsi="Times New Roman" w:cs="Times New Roman"/>
                <w:b/>
                <w:i/>
                <w:sz w:val="26"/>
                <w:szCs w:val="26"/>
                <w:shd w:val="clear" w:color="auto" w:fill="FFFFFF"/>
              </w:rPr>
              <w:t>được</w:t>
            </w:r>
            <w:r>
              <w:rPr>
                <w:rFonts w:ascii="Times New Roman" w:hAnsi="Times New Roman" w:cs="Times New Roman"/>
                <w:b/>
                <w:i/>
                <w:sz w:val="26"/>
                <w:szCs w:val="26"/>
                <w:shd w:val="clear" w:color="auto" w:fill="FFFFFF"/>
                <w:lang w:val="vi-VN"/>
              </w:rPr>
              <w:t>…</w:t>
            </w:r>
            <w:r w:rsidRPr="00D45A58">
              <w:rPr>
                <w:rFonts w:ascii="Times New Roman" w:hAnsi="Times New Roman" w:cs="Times New Roman"/>
                <w:b/>
                <w:i/>
                <w:sz w:val="26"/>
                <w:szCs w:val="26"/>
                <w:shd w:val="clear" w:color="auto" w:fill="FFFFFF"/>
              </w:rPr>
              <w:t xml:space="preserve"> Ta sẽ không </w:t>
            </w:r>
            <w:r>
              <w:rPr>
                <w:rFonts w:ascii="Times New Roman" w:hAnsi="Times New Roman" w:cs="Times New Roman"/>
                <w:b/>
                <w:i/>
                <w:sz w:val="26"/>
                <w:szCs w:val="26"/>
                <w:shd w:val="clear" w:color="auto" w:fill="FFFFFF"/>
              </w:rPr>
              <w:t>thể</w:t>
            </w:r>
            <w:r>
              <w:rPr>
                <w:rFonts w:ascii="Times New Roman" w:hAnsi="Times New Roman" w:cs="Times New Roman"/>
                <w:b/>
                <w:i/>
                <w:sz w:val="26"/>
                <w:szCs w:val="26"/>
                <w:shd w:val="clear" w:color="auto" w:fill="FFFFFF"/>
                <w:lang w:val="vi-VN"/>
              </w:rPr>
              <w:t>…</w:t>
            </w:r>
            <w:r w:rsidRPr="00D45A58">
              <w:rPr>
                <w:rFonts w:ascii="Times New Roman" w:hAnsi="Times New Roman" w:cs="Times New Roman"/>
                <w:b/>
                <w:i/>
                <w:sz w:val="26"/>
                <w:szCs w:val="26"/>
                <w:shd w:val="clear" w:color="auto" w:fill="FFFFFF"/>
              </w:rPr>
              <w:t xml:space="preserve"> nếu thiếu </w:t>
            </w:r>
            <w:r>
              <w:rPr>
                <w:rFonts w:ascii="Times New Roman" w:hAnsi="Times New Roman" w:cs="Times New Roman"/>
                <w:b/>
                <w:i/>
                <w:sz w:val="26"/>
                <w:szCs w:val="26"/>
                <w:shd w:val="clear" w:color="auto" w:fill="FFFFFF"/>
              </w:rPr>
              <w:t>đi</w:t>
            </w:r>
            <w:r>
              <w:rPr>
                <w:rFonts w:ascii="Times New Roman" w:hAnsi="Times New Roman" w:cs="Times New Roman"/>
                <w:b/>
                <w:i/>
                <w:sz w:val="26"/>
                <w:szCs w:val="26"/>
                <w:shd w:val="clear" w:color="auto" w:fill="FFFFFF"/>
                <w:lang w:val="vi-VN"/>
              </w:rPr>
              <w:t xml:space="preserve">. </w:t>
            </w:r>
            <w:r w:rsidRPr="00D45A58">
              <w:rPr>
                <w:rFonts w:ascii="Times New Roman" w:hAnsi="Times New Roman" w:cs="Times New Roman"/>
                <w:b/>
                <w:bCs/>
                <w:i/>
                <w:sz w:val="26"/>
                <w:szCs w:val="26"/>
              </w:rPr>
              <w:t xml:space="preserve">Khi mỗi cá nhân mang trong </w:t>
            </w:r>
            <w:r>
              <w:rPr>
                <w:rFonts w:ascii="Times New Roman" w:hAnsi="Times New Roman" w:cs="Times New Roman"/>
                <w:b/>
                <w:bCs/>
                <w:i/>
                <w:sz w:val="26"/>
                <w:szCs w:val="26"/>
              </w:rPr>
              <w:t>mình</w:t>
            </w:r>
            <w:r>
              <w:rPr>
                <w:rFonts w:ascii="Times New Roman" w:hAnsi="Times New Roman" w:cs="Times New Roman"/>
                <w:b/>
                <w:bCs/>
                <w:i/>
                <w:sz w:val="26"/>
                <w:szCs w:val="26"/>
                <w:lang w:val="vi-VN"/>
              </w:rPr>
              <w:t>…</w:t>
            </w:r>
            <w:r w:rsidRPr="00D45A58">
              <w:rPr>
                <w:rFonts w:ascii="Times New Roman" w:hAnsi="Times New Roman" w:cs="Times New Roman"/>
                <w:b/>
                <w:bCs/>
                <w:i/>
                <w:sz w:val="26"/>
                <w:szCs w:val="26"/>
              </w:rPr>
              <w:t xml:space="preserve">, thì xã hội </w:t>
            </w:r>
            <w:r>
              <w:rPr>
                <w:rFonts w:ascii="Times New Roman" w:hAnsi="Times New Roman" w:cs="Times New Roman"/>
                <w:b/>
                <w:bCs/>
                <w:i/>
                <w:sz w:val="26"/>
                <w:szCs w:val="26"/>
              </w:rPr>
              <w:t>sẽ</w:t>
            </w:r>
            <w:r>
              <w:rPr>
                <w:rFonts w:ascii="Times New Roman" w:hAnsi="Times New Roman" w:cs="Times New Roman"/>
                <w:b/>
                <w:bCs/>
                <w:i/>
                <w:sz w:val="26"/>
                <w:szCs w:val="26"/>
                <w:lang w:val="vi-VN"/>
              </w:rPr>
              <w:t>….</w:t>
            </w:r>
            <w:r w:rsidRPr="00D45A58">
              <w:rPr>
                <w:rFonts w:ascii="Times New Roman" w:hAnsi="Times New Roman" w:cs="Times New Roman"/>
                <w:b/>
                <w:bCs/>
                <w:i/>
                <w:sz w:val="26"/>
                <w:szCs w:val="26"/>
              </w:rPr>
              <w:t xml:space="preserve"> Đời sống của mọi người sẽ khoác lên mình tấm áo mới </w:t>
            </w:r>
            <w:r>
              <w:rPr>
                <w:rFonts w:ascii="Times New Roman" w:hAnsi="Times New Roman" w:cs="Times New Roman"/>
                <w:b/>
                <w:bCs/>
                <w:i/>
                <w:sz w:val="26"/>
                <w:szCs w:val="26"/>
              </w:rPr>
              <w:t>của</w:t>
            </w:r>
            <w:r>
              <w:rPr>
                <w:rFonts w:ascii="Times New Roman" w:hAnsi="Times New Roman" w:cs="Times New Roman"/>
                <w:b/>
                <w:bCs/>
                <w:i/>
                <w:sz w:val="26"/>
                <w:szCs w:val="26"/>
                <w:lang w:val="vi-VN"/>
              </w:rPr>
              <w:t>….</w:t>
            </w:r>
          </w:p>
          <w:p w:rsidR="00155810" w:rsidRPr="00D45A58" w:rsidRDefault="00155810" w:rsidP="00F15D43">
            <w:pPr>
              <w:shd w:val="clear" w:color="auto" w:fill="FFFFFF"/>
              <w:spacing w:line="276" w:lineRule="auto"/>
              <w:jc w:val="both"/>
              <w:rPr>
                <w:rFonts w:ascii="Times New Roman" w:hAnsi="Times New Roman" w:cs="Times New Roman"/>
                <w:sz w:val="26"/>
                <w:szCs w:val="26"/>
              </w:rPr>
            </w:pPr>
          </w:p>
          <w:p w:rsidR="00155810" w:rsidRPr="00D45A58" w:rsidRDefault="00155810" w:rsidP="00F15D43">
            <w:pPr>
              <w:shd w:val="clear" w:color="auto" w:fill="FFFFFF"/>
              <w:spacing w:line="276" w:lineRule="auto"/>
              <w:jc w:val="both"/>
              <w:rPr>
                <w:rFonts w:ascii="Times New Roman" w:hAnsi="Times New Roman" w:cs="Times New Roman"/>
                <w:sz w:val="26"/>
                <w:szCs w:val="26"/>
              </w:rPr>
            </w:pPr>
            <w:r w:rsidRPr="00D45A58">
              <w:rPr>
                <w:rFonts w:ascii="Times New Roman" w:hAnsi="Times New Roman" w:cs="Times New Roman"/>
                <w:sz w:val="26"/>
                <w:szCs w:val="26"/>
              </w:rPr>
              <w:t xml:space="preserve">*Dẫn chứng: </w:t>
            </w:r>
            <w:r w:rsidRPr="00D45A58">
              <w:rPr>
                <w:rFonts w:ascii="Times New Roman" w:hAnsi="Times New Roman" w:cs="Times New Roman"/>
                <w:color w:val="333333"/>
                <w:sz w:val="26"/>
                <w:szCs w:val="26"/>
                <w:shd w:val="clear" w:color="auto" w:fill="FFFFFF"/>
              </w:rPr>
              <w:t>Nêu dẫn chứng: Vấn đề A được thể hiện rõ qua câu chuyện về nhân vật B. Nhân vật B đã….</w:t>
            </w:r>
          </w:p>
        </w:tc>
        <w:tc>
          <w:tcPr>
            <w:tcW w:w="5011" w:type="dxa"/>
          </w:tcPr>
          <w:p w:rsidR="00155810" w:rsidRPr="00D45A58" w:rsidRDefault="00155810" w:rsidP="00F15D43">
            <w:pPr>
              <w:pStyle w:val="NormalWeb"/>
              <w:shd w:val="clear" w:color="auto" w:fill="FFFFFF"/>
              <w:spacing w:before="0" w:beforeAutospacing="0" w:after="0" w:afterAutospacing="0" w:line="276" w:lineRule="auto"/>
              <w:jc w:val="both"/>
              <w:rPr>
                <w:b/>
                <w:bCs/>
                <w:color w:val="000000" w:themeColor="text1"/>
                <w:sz w:val="26"/>
                <w:szCs w:val="26"/>
                <w:lang w:val="en-US"/>
              </w:rPr>
            </w:pPr>
            <w:r w:rsidRPr="00D45A58">
              <w:rPr>
                <w:b/>
                <w:bCs/>
                <w:color w:val="000000" w:themeColor="text1"/>
                <w:sz w:val="26"/>
                <w:szCs w:val="26"/>
                <w:lang w:val="en-US"/>
              </w:rPr>
              <w:lastRenderedPageBreak/>
              <w:t>*Ví dụ: Ý chí trong cuộc sống</w:t>
            </w:r>
          </w:p>
          <w:p w:rsidR="00155810" w:rsidRPr="00D45A58" w:rsidRDefault="00155810" w:rsidP="00F15D43">
            <w:pPr>
              <w:tabs>
                <w:tab w:val="left" w:pos="885"/>
              </w:tabs>
              <w:spacing w:line="276" w:lineRule="auto"/>
              <w:jc w:val="both"/>
              <w:rPr>
                <w:rFonts w:ascii="Times New Roman" w:hAnsi="Times New Roman" w:cs="Times New Roman"/>
                <w:bCs/>
                <w:i/>
                <w:sz w:val="26"/>
                <w:szCs w:val="26"/>
              </w:rPr>
            </w:pPr>
            <w:r w:rsidRPr="00D45A58">
              <w:rPr>
                <w:rFonts w:ascii="Times New Roman" w:hAnsi="Times New Roman" w:cs="Times New Roman"/>
                <w:b/>
                <w:i/>
                <w:sz w:val="26"/>
                <w:szCs w:val="26"/>
                <w:shd w:val="clear" w:color="auto" w:fill="FFFFFF"/>
              </w:rPr>
              <w:t>Khi chúng ta mang trong mình ý chí nghị lực</w:t>
            </w:r>
            <w:r w:rsidRPr="00D45A58">
              <w:rPr>
                <w:rFonts w:ascii="Times New Roman" w:hAnsi="Times New Roman" w:cs="Times New Roman"/>
                <w:i/>
                <w:sz w:val="26"/>
                <w:szCs w:val="26"/>
                <w:shd w:val="clear" w:color="auto" w:fill="FFFFFF"/>
              </w:rPr>
              <w:t xml:space="preserve">, </w:t>
            </w:r>
            <w:r w:rsidRPr="00D45A58">
              <w:rPr>
                <w:rFonts w:ascii="Times New Roman" w:hAnsi="Times New Roman" w:cs="Times New Roman"/>
                <w:b/>
                <w:i/>
                <w:sz w:val="26"/>
                <w:szCs w:val="26"/>
                <w:shd w:val="clear" w:color="auto" w:fill="FFFFFF"/>
              </w:rPr>
              <w:t>con người sẽ</w:t>
            </w:r>
            <w:r w:rsidRPr="00D45A58">
              <w:rPr>
                <w:rFonts w:ascii="Times New Roman" w:hAnsi="Times New Roman" w:cs="Times New Roman"/>
                <w:i/>
                <w:sz w:val="26"/>
                <w:szCs w:val="26"/>
                <w:shd w:val="clear" w:color="auto" w:fill="FFFFFF"/>
              </w:rPr>
              <w:t xml:space="preserve"> tự tin vào bản thân và cuộc sống, làm tốt mọi công việc, lạc quan hướng đến tương lai. Chính lẽ sống bền bỉ và ý chí kiên định ấy đã giúp chúng ta chinh phục mọi thứ, làm nên cuộc sống tươi đẹp.</w:t>
            </w:r>
            <w:r w:rsidRPr="00D45A58">
              <w:rPr>
                <w:rFonts w:ascii="Times New Roman" w:hAnsi="Times New Roman" w:cs="Times New Roman"/>
                <w:b/>
                <w:i/>
                <w:sz w:val="26"/>
                <w:szCs w:val="26"/>
                <w:shd w:val="clear" w:color="auto" w:fill="FFFFFF"/>
              </w:rPr>
              <w:t xml:space="preserve"> Nghị lực sống giúp mỗi người hiểu được </w:t>
            </w:r>
            <w:r w:rsidRPr="00D45A58">
              <w:rPr>
                <w:rFonts w:ascii="Times New Roman" w:hAnsi="Times New Roman" w:cs="Times New Roman"/>
                <w:i/>
                <w:sz w:val="26"/>
                <w:szCs w:val="26"/>
                <w:shd w:val="clear" w:color="auto" w:fill="FFFFFF"/>
              </w:rPr>
              <w:t xml:space="preserve">sự cố gắng vươn lên thử thách không phải là thứ sẵn có mà là năng lực cần phải rèn luyện. Kiên định ý chí, giữ vững lập trường, kỉ luật cao, không bao giờ né tránh hay lùi bước trước khó khăn </w:t>
            </w:r>
            <w:r w:rsidRPr="00D45A58">
              <w:rPr>
                <w:rFonts w:ascii="Times New Roman" w:hAnsi="Times New Roman" w:cs="Times New Roman"/>
                <w:i/>
                <w:sz w:val="26"/>
                <w:szCs w:val="26"/>
                <w:shd w:val="clear" w:color="auto" w:fill="FFFFFF"/>
              </w:rPr>
              <w:lastRenderedPageBreak/>
              <w:t>thử thách, xông xáo làm việc, cống hiến sức mình trong công việc sẽ giúp bạn có sống vững mạnh an yên</w:t>
            </w:r>
            <w:r w:rsidRPr="00D45A58">
              <w:rPr>
                <w:rFonts w:ascii="Times New Roman" w:hAnsi="Times New Roman" w:cs="Times New Roman"/>
                <w:b/>
                <w:i/>
                <w:sz w:val="26"/>
                <w:szCs w:val="26"/>
                <w:shd w:val="clear" w:color="auto" w:fill="FFFFFF"/>
              </w:rPr>
              <w:t xml:space="preserve">. Ta sẽ không thể </w:t>
            </w:r>
            <w:r w:rsidRPr="00D45A58">
              <w:rPr>
                <w:rFonts w:ascii="Times New Roman" w:hAnsi="Times New Roman" w:cs="Times New Roman"/>
                <w:i/>
                <w:sz w:val="26"/>
                <w:szCs w:val="26"/>
                <w:shd w:val="clear" w:color="auto" w:fill="FFFFFF"/>
              </w:rPr>
              <w:t xml:space="preserve">có một cuộc đời ý nghĩa </w:t>
            </w:r>
            <w:r w:rsidRPr="00D45A58">
              <w:rPr>
                <w:rFonts w:ascii="Times New Roman" w:hAnsi="Times New Roman" w:cs="Times New Roman"/>
                <w:b/>
                <w:i/>
                <w:sz w:val="26"/>
                <w:szCs w:val="26"/>
                <w:shd w:val="clear" w:color="auto" w:fill="FFFFFF"/>
              </w:rPr>
              <w:t>nếu thiếu đi</w:t>
            </w:r>
            <w:r w:rsidRPr="00D45A58">
              <w:rPr>
                <w:rFonts w:ascii="Times New Roman" w:hAnsi="Times New Roman" w:cs="Times New Roman"/>
                <w:i/>
                <w:sz w:val="26"/>
                <w:szCs w:val="26"/>
                <w:shd w:val="clear" w:color="auto" w:fill="FFFFFF"/>
              </w:rPr>
              <w:t xml:space="preserve"> bản lĩnh kiên cường sự quyết tâm đến cùng để chinh phục ước mơ.</w:t>
            </w:r>
            <w:r w:rsidRPr="00D45A58">
              <w:rPr>
                <w:rFonts w:ascii="Times New Roman" w:hAnsi="Times New Roman" w:cs="Times New Roman"/>
                <w:b/>
                <w:bCs/>
                <w:i/>
                <w:sz w:val="26"/>
                <w:szCs w:val="26"/>
              </w:rPr>
              <w:t xml:space="preserve"> Khi mỗi cá nhân mang trong mình </w:t>
            </w:r>
            <w:r w:rsidRPr="00D45A58">
              <w:rPr>
                <w:rFonts w:ascii="Times New Roman" w:hAnsi="Times New Roman" w:cs="Times New Roman"/>
                <w:bCs/>
                <w:i/>
                <w:sz w:val="26"/>
                <w:szCs w:val="26"/>
              </w:rPr>
              <w:t>nghị lực số</w:t>
            </w:r>
            <w:r>
              <w:rPr>
                <w:rFonts w:ascii="Times New Roman" w:hAnsi="Times New Roman" w:cs="Times New Roman"/>
                <w:bCs/>
                <w:i/>
                <w:sz w:val="26"/>
                <w:szCs w:val="26"/>
              </w:rPr>
              <w:t>ng</w:t>
            </w:r>
            <w:r w:rsidRPr="00D45A58">
              <w:rPr>
                <w:rFonts w:ascii="Times New Roman" w:hAnsi="Times New Roman" w:cs="Times New Roman"/>
                <w:b/>
                <w:bCs/>
                <w:i/>
                <w:sz w:val="26"/>
                <w:szCs w:val="26"/>
              </w:rPr>
              <w:t xml:space="preserve">, thì xã hội sẽ </w:t>
            </w:r>
            <w:r w:rsidRPr="00D45A58">
              <w:rPr>
                <w:rFonts w:ascii="Times New Roman" w:hAnsi="Times New Roman" w:cs="Times New Roman"/>
                <w:bCs/>
                <w:i/>
                <w:sz w:val="26"/>
                <w:szCs w:val="26"/>
              </w:rPr>
              <w:t>ngày càng phát triển văn minh tươi đẹp</w:t>
            </w:r>
            <w:r w:rsidRPr="00D45A58">
              <w:rPr>
                <w:rFonts w:ascii="Times New Roman" w:hAnsi="Times New Roman" w:cs="Times New Roman"/>
                <w:b/>
                <w:bCs/>
                <w:i/>
                <w:sz w:val="26"/>
                <w:szCs w:val="26"/>
              </w:rPr>
              <w:t>.</w:t>
            </w:r>
            <w:r>
              <w:rPr>
                <w:rFonts w:ascii="Times New Roman" w:hAnsi="Times New Roman" w:cs="Times New Roman"/>
                <w:b/>
                <w:bCs/>
                <w:i/>
                <w:sz w:val="26"/>
                <w:szCs w:val="26"/>
              </w:rPr>
              <w:t xml:space="preserve"> </w:t>
            </w:r>
            <w:r w:rsidRPr="00D45A58">
              <w:rPr>
                <w:rFonts w:ascii="Times New Roman" w:hAnsi="Times New Roman" w:cs="Times New Roman"/>
                <w:b/>
                <w:bCs/>
                <w:i/>
                <w:sz w:val="26"/>
                <w:szCs w:val="26"/>
              </w:rPr>
              <w:t xml:space="preserve">Đời sống của mọi người sẽ khoác lên mình tấm áo mới của </w:t>
            </w:r>
            <w:r w:rsidRPr="00D45A58">
              <w:rPr>
                <w:rFonts w:ascii="Times New Roman" w:hAnsi="Times New Roman" w:cs="Times New Roman"/>
                <w:bCs/>
                <w:i/>
                <w:sz w:val="26"/>
                <w:szCs w:val="26"/>
              </w:rPr>
              <w:t>niềm tin, hi vọng để bước tới thành công.</w:t>
            </w:r>
          </w:p>
          <w:p w:rsidR="00155810" w:rsidRPr="00D45A58" w:rsidRDefault="00155810" w:rsidP="00F15D43">
            <w:pPr>
              <w:tabs>
                <w:tab w:val="left" w:pos="885"/>
              </w:tabs>
              <w:spacing w:line="276" w:lineRule="auto"/>
              <w:jc w:val="both"/>
              <w:rPr>
                <w:rFonts w:ascii="Times New Roman" w:hAnsi="Times New Roman" w:cs="Times New Roman"/>
                <w:b/>
                <w:i/>
                <w:sz w:val="26"/>
                <w:szCs w:val="26"/>
              </w:rPr>
            </w:pPr>
            <w:r w:rsidRPr="00D45A58">
              <w:rPr>
                <w:rFonts w:ascii="Times New Roman" w:hAnsi="Times New Roman" w:cs="Times New Roman"/>
                <w:b/>
                <w:i/>
                <w:sz w:val="26"/>
                <w:szCs w:val="26"/>
              </w:rPr>
              <w:t>*Ví dụ: Ý chí trong cuộc sống</w:t>
            </w:r>
          </w:p>
          <w:p w:rsidR="00155810" w:rsidRPr="00D45A58" w:rsidRDefault="00155810" w:rsidP="00F15D43">
            <w:pPr>
              <w:tabs>
                <w:tab w:val="left" w:pos="885"/>
              </w:tabs>
              <w:spacing w:line="276" w:lineRule="auto"/>
              <w:jc w:val="both"/>
              <w:rPr>
                <w:rFonts w:ascii="Times New Roman" w:hAnsi="Times New Roman" w:cs="Times New Roman"/>
                <w:sz w:val="26"/>
                <w:szCs w:val="26"/>
              </w:rPr>
            </w:pPr>
            <w:r w:rsidRPr="00D45A58">
              <w:rPr>
                <w:rFonts w:ascii="Times New Roman" w:eastAsia="Times New Roman" w:hAnsi="Times New Roman" w:cs="Times New Roman"/>
                <w:sz w:val="26"/>
                <w:szCs w:val="26"/>
                <w:highlight w:val="white"/>
              </w:rPr>
              <w:t>Thông điệp đưa ra giúp cho tôi ngay lập tức nhớ đến</w:t>
            </w:r>
            <w:r w:rsidRPr="00D45A58">
              <w:rPr>
                <w:rFonts w:ascii="Times New Roman" w:eastAsia="Times New Roman" w:hAnsi="Times New Roman" w:cs="Times New Roman"/>
                <w:sz w:val="26"/>
                <w:szCs w:val="26"/>
              </w:rPr>
              <w:t xml:space="preserve"> </w:t>
            </w:r>
            <w:r w:rsidRPr="00D45A58">
              <w:rPr>
                <w:rFonts w:ascii="Times New Roman" w:hAnsi="Times New Roman" w:cs="Times New Roman"/>
                <w:sz w:val="26"/>
                <w:szCs w:val="26"/>
              </w:rPr>
              <w:t>chủ tịch Hồ Chí Minh, vị lãnh tụ kính yêu của dân tộc ta, suốt một đời lo cho nước, cho dân, đi nhiều nơi và làm đủ mọi việc. Con đường Người phải đi thật gian lao, vất vả nhưng với ý chí, quyết tâm, nghị</w:t>
            </w:r>
            <w:r>
              <w:rPr>
                <w:rFonts w:ascii="Times New Roman" w:hAnsi="Times New Roman" w:cs="Times New Roman"/>
                <w:sz w:val="26"/>
                <w:szCs w:val="26"/>
              </w:rPr>
              <w:t xml:space="preserve"> </w:t>
            </w:r>
            <w:r w:rsidRPr="00D45A58">
              <w:rPr>
                <w:rFonts w:ascii="Times New Roman" w:hAnsi="Times New Roman" w:cs="Times New Roman"/>
                <w:sz w:val="26"/>
                <w:szCs w:val="26"/>
              </w:rPr>
              <w:t>lực phi thường. Người đã mang đến cho dân tộc ta ánh sáng của độc lập tự do, một cuộc đời ấm no, hạnh phúc.</w:t>
            </w:r>
          </w:p>
        </w:tc>
      </w:tr>
    </w:tbl>
    <w:p w:rsidR="00155810" w:rsidRPr="00D45A58" w:rsidRDefault="00155810" w:rsidP="00155810">
      <w:pPr>
        <w:pStyle w:val="NormalWeb"/>
        <w:shd w:val="clear" w:color="auto" w:fill="FFFFFF"/>
        <w:spacing w:before="0" w:beforeAutospacing="0" w:after="0" w:afterAutospacing="0" w:line="276" w:lineRule="auto"/>
        <w:ind w:left="-142"/>
        <w:textAlignment w:val="baseline"/>
        <w:rPr>
          <w:b/>
          <w:bCs/>
          <w:color w:val="000000" w:themeColor="text1"/>
          <w:sz w:val="26"/>
          <w:szCs w:val="26"/>
          <w:lang w:val="en-US"/>
        </w:rPr>
      </w:pPr>
      <w:r w:rsidRPr="00D45A58">
        <w:rPr>
          <w:b/>
          <w:bCs/>
          <w:color w:val="000000" w:themeColor="text1"/>
          <w:sz w:val="26"/>
          <w:szCs w:val="26"/>
        </w:rPr>
        <w:lastRenderedPageBreak/>
        <w:t xml:space="preserve">-Ý 4: </w:t>
      </w:r>
      <w:r w:rsidRPr="00D45A58">
        <w:rPr>
          <w:b/>
          <w:bCs/>
          <w:color w:val="000000" w:themeColor="text1"/>
          <w:sz w:val="26"/>
          <w:szCs w:val="26"/>
          <w:lang w:val="en-US"/>
        </w:rPr>
        <w:t>Vấn đề đối lập, mở rộng</w:t>
      </w:r>
    </w:p>
    <w:tbl>
      <w:tblPr>
        <w:tblStyle w:val="TableGrid"/>
        <w:tblW w:w="10065" w:type="dxa"/>
        <w:tblInd w:w="-289" w:type="dxa"/>
        <w:tblLook w:val="04A0" w:firstRow="1" w:lastRow="0" w:firstColumn="1" w:lastColumn="0" w:noHBand="0" w:noVBand="1"/>
      </w:tblPr>
      <w:tblGrid>
        <w:gridCol w:w="1277"/>
        <w:gridCol w:w="5670"/>
        <w:gridCol w:w="3118"/>
      </w:tblGrid>
      <w:tr w:rsidR="00155810" w:rsidRPr="00D45A58" w:rsidTr="007C2D01">
        <w:tc>
          <w:tcPr>
            <w:tcW w:w="1277" w:type="dxa"/>
            <w:shd w:val="clear" w:color="auto" w:fill="FFE599" w:themeFill="accent4" w:themeFillTint="66"/>
          </w:tcPr>
          <w:p w:rsidR="00155810" w:rsidRPr="00D45A58" w:rsidRDefault="00155810" w:rsidP="00F15D43">
            <w:pPr>
              <w:spacing w:line="276" w:lineRule="auto"/>
              <w:ind w:left="-142"/>
              <w:jc w:val="center"/>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Đối lập, mở rộng</w:t>
            </w:r>
          </w:p>
        </w:tc>
        <w:tc>
          <w:tcPr>
            <w:tcW w:w="5670" w:type="dxa"/>
          </w:tcPr>
          <w:p w:rsidR="00155810" w:rsidRPr="00EE654E" w:rsidRDefault="00155810" w:rsidP="00F15D43">
            <w:pPr>
              <w:spacing w:line="276" w:lineRule="auto"/>
              <w:jc w:val="both"/>
              <w:rPr>
                <w:rFonts w:ascii="Times New Roman" w:hAnsi="Times New Roman" w:cs="Times New Roman"/>
                <w:sz w:val="26"/>
                <w:szCs w:val="26"/>
              </w:rPr>
            </w:pPr>
            <w:r w:rsidRPr="00EE654E">
              <w:rPr>
                <w:rFonts w:ascii="Times New Roman" w:hAnsi="Times New Roman" w:cs="Times New Roman"/>
                <w:sz w:val="26"/>
                <w:szCs w:val="26"/>
              </w:rPr>
              <w:t>- Đối lập: Đi ngược lại vấn đề đang bàn luận (Đối lập với người thường xuyên chia sẻ những người chỉ giữ suy nghĩ cho riêng mình, đối lập với những người cân bằng được xung đột là những người bế tắc, không giải quyết được…).</w:t>
            </w:r>
          </w:p>
          <w:p w:rsidR="00155810" w:rsidRPr="00D45A58" w:rsidRDefault="00155810" w:rsidP="00F15D43">
            <w:pPr>
              <w:spacing w:line="276" w:lineRule="auto"/>
              <w:ind w:right="86"/>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w:t>
            </w:r>
            <w:r>
              <w:rPr>
                <w:rFonts w:ascii="Times New Roman" w:eastAsia="Times New Roman" w:hAnsi="Times New Roman" w:cs="Times New Roman"/>
                <w:color w:val="000000" w:themeColor="text1"/>
                <w:sz w:val="26"/>
                <w:szCs w:val="26"/>
                <w:lang w:val="vi-VN" w:eastAsia="vi-VN"/>
              </w:rPr>
              <w:t xml:space="preserve"> </w:t>
            </w:r>
            <w:r w:rsidRPr="00D45A58">
              <w:rPr>
                <w:rFonts w:ascii="Times New Roman" w:eastAsia="Times New Roman" w:hAnsi="Times New Roman" w:cs="Times New Roman"/>
                <w:color w:val="000000" w:themeColor="text1"/>
                <w:sz w:val="26"/>
                <w:szCs w:val="26"/>
                <w:lang w:eastAsia="vi-VN"/>
              </w:rPr>
              <w:t xml:space="preserve">Mở rộng: Suy tưởng nhiều chiều của vấn đề bàn luận (Nêu nêu hành động của vấn đề đối lập: Đối lập với những người cân bằng được xung </w:t>
            </w:r>
            <w:proofErr w:type="gramStart"/>
            <w:r w:rsidRPr="00D45A58">
              <w:rPr>
                <w:rFonts w:ascii="Times New Roman" w:eastAsia="Times New Roman" w:hAnsi="Times New Roman" w:cs="Times New Roman"/>
                <w:color w:val="000000" w:themeColor="text1"/>
                <w:sz w:val="26"/>
                <w:szCs w:val="26"/>
                <w:lang w:eastAsia="vi-VN"/>
              </w:rPr>
              <w:t>đột  là</w:t>
            </w:r>
            <w:proofErr w:type="gramEnd"/>
            <w:r w:rsidRPr="00D45A58">
              <w:rPr>
                <w:rFonts w:ascii="Times New Roman" w:eastAsia="Times New Roman" w:hAnsi="Times New Roman" w:cs="Times New Roman"/>
                <w:color w:val="000000" w:themeColor="text1"/>
                <w:sz w:val="26"/>
                <w:szCs w:val="26"/>
                <w:lang w:eastAsia="vi-VN"/>
              </w:rPr>
              <w:t xml:space="preserve"> những người bế tắc họ tìm cách dùng bạo lực, hoặc suy nghĩ bi quan… </w:t>
            </w:r>
            <w:r w:rsidRPr="00E5477B">
              <w:rPr>
                <w:rFonts w:ascii="Cambria Math" w:eastAsia="Yu Mincho" w:hAnsi="Cambria Math" w:cs="Cambria Math"/>
                <w:color w:val="000000" w:themeColor="text1"/>
                <w:sz w:val="26"/>
                <w:szCs w:val="26"/>
                <w:lang w:eastAsia="vi-VN"/>
              </w:rPr>
              <w:t>⇒</w:t>
            </w:r>
            <w:r w:rsidRPr="00D45A58">
              <w:rPr>
                <w:rFonts w:ascii="Times New Roman" w:eastAsia="Times New Roman" w:hAnsi="Times New Roman" w:cs="Times New Roman"/>
                <w:color w:val="000000" w:themeColor="text1"/>
                <w:sz w:val="26"/>
                <w:szCs w:val="26"/>
                <w:lang w:eastAsia="vi-VN"/>
              </w:rPr>
              <w:t>Nêu hành động của người đối lập)</w:t>
            </w:r>
          </w:p>
          <w:p w:rsidR="00155810" w:rsidRPr="00D45A58" w:rsidRDefault="00155810" w:rsidP="00F15D43">
            <w:pPr>
              <w:spacing w:line="276" w:lineRule="auto"/>
              <w:ind w:right="86"/>
              <w:jc w:val="both"/>
              <w:rPr>
                <w:rFonts w:ascii="Times New Roman" w:eastAsia="Times New Roman" w:hAnsi="Times New Roman" w:cs="Times New Roman"/>
                <w:color w:val="000000" w:themeColor="text1"/>
                <w:sz w:val="26"/>
                <w:szCs w:val="26"/>
                <w:lang w:eastAsia="vi-VN"/>
              </w:rPr>
            </w:pPr>
            <w:r w:rsidRPr="00E5477B">
              <w:rPr>
                <w:rFonts w:ascii="Cambria Math" w:eastAsia="Yu Mincho" w:hAnsi="Cambria Math" w:cs="Cambria Math"/>
                <w:color w:val="000000" w:themeColor="text1"/>
                <w:sz w:val="26"/>
                <w:szCs w:val="26"/>
                <w:lang w:eastAsia="vi-VN"/>
              </w:rPr>
              <w:t>⇒</w:t>
            </w:r>
            <w:r>
              <w:rPr>
                <w:rFonts w:ascii="Cambria Math" w:eastAsia="Yu Mincho" w:hAnsi="Cambria Math" w:cs="Cambria Math"/>
                <w:color w:val="000000" w:themeColor="text1"/>
                <w:sz w:val="26"/>
                <w:szCs w:val="26"/>
                <w:lang w:val="vi-VN" w:eastAsia="vi-VN"/>
              </w:rPr>
              <w:t xml:space="preserve"> </w:t>
            </w:r>
            <w:r w:rsidRPr="00D45A58">
              <w:rPr>
                <w:rFonts w:ascii="Times New Roman" w:eastAsia="Times New Roman" w:hAnsi="Times New Roman" w:cs="Times New Roman"/>
                <w:color w:val="000000" w:themeColor="text1"/>
                <w:sz w:val="26"/>
                <w:szCs w:val="26"/>
                <w:lang w:eastAsia="vi-VN"/>
              </w:rPr>
              <w:t>Nhận xét: hành động ấy cần lên án/ ca ngợi….</w:t>
            </w:r>
          </w:p>
        </w:tc>
        <w:tc>
          <w:tcPr>
            <w:tcW w:w="3118" w:type="dxa"/>
          </w:tcPr>
          <w:p w:rsidR="00155810" w:rsidRPr="00D45A58" w:rsidRDefault="00155810" w:rsidP="00F15D43">
            <w:pPr>
              <w:pStyle w:val="NormalWeb"/>
              <w:spacing w:before="0" w:beforeAutospacing="0" w:after="0" w:afterAutospacing="0" w:line="276" w:lineRule="auto"/>
              <w:jc w:val="both"/>
              <w:textAlignment w:val="baseline"/>
              <w:rPr>
                <w:b/>
                <w:color w:val="000000" w:themeColor="text1"/>
                <w:sz w:val="26"/>
                <w:szCs w:val="26"/>
                <w:lang w:val="en-US"/>
              </w:rPr>
            </w:pPr>
            <w:r w:rsidRPr="00D45A58">
              <w:rPr>
                <w:b/>
                <w:color w:val="000000" w:themeColor="text1"/>
                <w:sz w:val="26"/>
                <w:szCs w:val="26"/>
                <w:lang w:val="en-US"/>
              </w:rPr>
              <w:t>*Ví dụ: Sự cho đi</w:t>
            </w:r>
          </w:p>
          <w:p w:rsidR="00155810" w:rsidRPr="00D45A58" w:rsidRDefault="00155810" w:rsidP="00F15D43">
            <w:pPr>
              <w:pStyle w:val="NormalWeb"/>
              <w:spacing w:before="0" w:beforeAutospacing="0" w:after="0" w:afterAutospacing="0" w:line="276" w:lineRule="auto"/>
              <w:jc w:val="both"/>
              <w:textAlignment w:val="baseline"/>
              <w:rPr>
                <w:color w:val="000000" w:themeColor="text1"/>
                <w:sz w:val="26"/>
                <w:szCs w:val="26"/>
                <w:lang w:val="en-US"/>
              </w:rPr>
            </w:pPr>
            <w:r w:rsidRPr="00D45A58">
              <w:rPr>
                <w:color w:val="000000" w:themeColor="text1"/>
                <w:sz w:val="26"/>
                <w:szCs w:val="26"/>
                <w:lang w:val="en-US"/>
              </w:rPr>
              <w:t>-</w:t>
            </w:r>
            <w:r>
              <w:rPr>
                <w:color w:val="000000" w:themeColor="text1"/>
                <w:sz w:val="26"/>
                <w:szCs w:val="26"/>
              </w:rPr>
              <w:t xml:space="preserve"> </w:t>
            </w:r>
            <w:r w:rsidRPr="00D45A58">
              <w:rPr>
                <w:color w:val="000000" w:themeColor="text1"/>
                <w:sz w:val="26"/>
                <w:szCs w:val="26"/>
                <w:lang w:val="en-US"/>
              </w:rPr>
              <w:t>Bên cạnh những người sẵn sàng cho đi, không màng lợi ích cá nhân thì vẫn còn đâu đó những kẻ ích kỉ, chỉ nghĩ cho riếng mình, hoặc nếu cho đi cũng vì mục đichs kiếm lợi, đánh bóng tên tuổi.</w:t>
            </w:r>
          </w:p>
        </w:tc>
      </w:tr>
    </w:tbl>
    <w:p w:rsidR="00155810" w:rsidRPr="00D45A58" w:rsidRDefault="00155810" w:rsidP="00155810">
      <w:pPr>
        <w:shd w:val="clear" w:color="auto" w:fill="FFFFFF"/>
        <w:spacing w:after="0" w:line="276" w:lineRule="auto"/>
        <w:jc w:val="both"/>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-Ý 5: Bài học</w:t>
      </w:r>
    </w:p>
    <w:tbl>
      <w:tblPr>
        <w:tblStyle w:val="TableGrid"/>
        <w:tblW w:w="0" w:type="auto"/>
        <w:tblInd w:w="-289" w:type="dxa"/>
        <w:tblLook w:val="04A0" w:firstRow="1" w:lastRow="0" w:firstColumn="1" w:lastColumn="0" w:noHBand="0" w:noVBand="1"/>
      </w:tblPr>
      <w:tblGrid>
        <w:gridCol w:w="1418"/>
        <w:gridCol w:w="3491"/>
        <w:gridCol w:w="5156"/>
      </w:tblGrid>
      <w:tr w:rsidR="00155810" w:rsidRPr="00D45A58" w:rsidTr="007C2D01">
        <w:tc>
          <w:tcPr>
            <w:tcW w:w="1418" w:type="dxa"/>
            <w:shd w:val="clear" w:color="auto" w:fill="FFE599" w:themeFill="accent4" w:themeFillTint="66"/>
          </w:tcPr>
          <w:p w:rsidR="00155810" w:rsidRPr="00D45A58" w:rsidRDefault="00155810" w:rsidP="00F15D43">
            <w:pPr>
              <w:spacing w:line="276" w:lineRule="auto"/>
              <w:jc w:val="both"/>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t>Bài học+ liên hệ</w:t>
            </w:r>
          </w:p>
        </w:tc>
        <w:tc>
          <w:tcPr>
            <w:tcW w:w="3491" w:type="dxa"/>
          </w:tcPr>
          <w:p w:rsidR="00155810" w:rsidRPr="00D45A58" w:rsidRDefault="00155810" w:rsidP="00F15D43">
            <w:pPr>
              <w:spacing w:line="276" w:lineRule="auto"/>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w:t>
            </w:r>
            <w:r>
              <w:rPr>
                <w:rFonts w:ascii="Times New Roman" w:eastAsia="Times New Roman" w:hAnsi="Times New Roman" w:cs="Times New Roman"/>
                <w:color w:val="000000" w:themeColor="text1"/>
                <w:sz w:val="26"/>
                <w:szCs w:val="26"/>
                <w:lang w:val="vi-VN" w:eastAsia="vi-VN"/>
              </w:rPr>
              <w:t xml:space="preserve"> </w:t>
            </w:r>
            <w:r w:rsidRPr="00D45A58">
              <w:rPr>
                <w:rFonts w:ascii="Times New Roman" w:eastAsia="Times New Roman" w:hAnsi="Times New Roman" w:cs="Times New Roman"/>
                <w:color w:val="000000" w:themeColor="text1"/>
                <w:sz w:val="26"/>
                <w:szCs w:val="26"/>
                <w:lang w:eastAsia="vi-VN"/>
              </w:rPr>
              <w:t>Bài học:  Đưa ra bài học rèn luyện cho bản thân mình? (Chỉ rõ cần làm gì để có được đức tính ấy?)</w:t>
            </w:r>
          </w:p>
          <w:p w:rsidR="00155810" w:rsidRPr="00D45A58" w:rsidRDefault="00155810" w:rsidP="00F15D43">
            <w:pPr>
              <w:spacing w:line="276" w:lineRule="auto"/>
              <w:jc w:val="both"/>
              <w:rPr>
                <w:rFonts w:ascii="Times New Roman" w:eastAsia="Times New Roman" w:hAnsi="Times New Roman" w:cs="Times New Roman"/>
                <w:color w:val="000000" w:themeColor="text1"/>
                <w:sz w:val="26"/>
                <w:szCs w:val="26"/>
                <w:lang w:eastAsia="vi-VN"/>
              </w:rPr>
            </w:pPr>
          </w:p>
          <w:p w:rsidR="00155810" w:rsidRPr="00EE654E" w:rsidRDefault="00155810" w:rsidP="00F15D43">
            <w:pPr>
              <w:spacing w:before="113" w:line="276" w:lineRule="auto"/>
              <w:jc w:val="both"/>
              <w:rPr>
                <w:rFonts w:ascii="Times New Roman" w:eastAsia="Times New Roman" w:hAnsi="Times New Roman" w:cs="Times New Roman"/>
                <w:color w:val="000000" w:themeColor="text1"/>
                <w:sz w:val="26"/>
                <w:szCs w:val="26"/>
                <w:lang w:eastAsia="vi-VN"/>
              </w:rPr>
            </w:pPr>
            <w:r w:rsidRPr="00D45A58">
              <w:rPr>
                <w:rFonts w:ascii="Times New Roman" w:eastAsia="Times New Roman" w:hAnsi="Times New Roman" w:cs="Times New Roman"/>
                <w:color w:val="000000" w:themeColor="text1"/>
                <w:sz w:val="26"/>
                <w:szCs w:val="26"/>
                <w:lang w:eastAsia="vi-VN"/>
              </w:rPr>
              <w:t>-</w:t>
            </w:r>
            <w:r>
              <w:rPr>
                <w:rFonts w:ascii="Times New Roman" w:eastAsia="Times New Roman" w:hAnsi="Times New Roman" w:cs="Times New Roman"/>
                <w:color w:val="000000" w:themeColor="text1"/>
                <w:sz w:val="26"/>
                <w:szCs w:val="26"/>
                <w:lang w:val="vi-VN" w:eastAsia="vi-VN"/>
              </w:rPr>
              <w:t xml:space="preserve"> </w:t>
            </w:r>
            <w:r w:rsidRPr="00D45A58">
              <w:rPr>
                <w:rFonts w:ascii="Times New Roman" w:eastAsia="Times New Roman" w:hAnsi="Times New Roman" w:cs="Times New Roman"/>
                <w:color w:val="000000" w:themeColor="text1"/>
                <w:sz w:val="26"/>
                <w:szCs w:val="26"/>
                <w:lang w:eastAsia="vi-VN"/>
              </w:rPr>
              <w:t>Liên hệ bản thân: Sẽ làm gì để hành động về VĐNL đang bàn bạc?</w:t>
            </w:r>
          </w:p>
        </w:tc>
        <w:tc>
          <w:tcPr>
            <w:tcW w:w="5156" w:type="dxa"/>
          </w:tcPr>
          <w:p w:rsidR="00155810" w:rsidRPr="00D45A58" w:rsidRDefault="00155810" w:rsidP="00F15D43">
            <w:pPr>
              <w:pStyle w:val="NormalWeb"/>
              <w:shd w:val="clear" w:color="auto" w:fill="FFFFFF"/>
              <w:spacing w:before="0" w:beforeAutospacing="0" w:after="0" w:afterAutospacing="0" w:line="276" w:lineRule="auto"/>
              <w:jc w:val="both"/>
              <w:rPr>
                <w:b/>
                <w:color w:val="000000" w:themeColor="text1"/>
                <w:sz w:val="26"/>
                <w:szCs w:val="26"/>
                <w:lang w:val="en-US"/>
              </w:rPr>
            </w:pPr>
            <w:r w:rsidRPr="00D45A58">
              <w:rPr>
                <w:b/>
                <w:color w:val="000000" w:themeColor="text1"/>
                <w:sz w:val="26"/>
                <w:szCs w:val="26"/>
                <w:lang w:val="en-US"/>
              </w:rPr>
              <w:t>*Ví dụ: Sự giản dị trong cuộc sống</w:t>
            </w:r>
          </w:p>
          <w:p w:rsidR="00155810" w:rsidRPr="007C2D01" w:rsidRDefault="00155810" w:rsidP="007C2D01">
            <w:pPr>
              <w:shd w:val="clear" w:color="auto" w:fill="FFFFFF"/>
              <w:spacing w:line="276" w:lineRule="auto"/>
              <w:jc w:val="both"/>
              <w:rPr>
                <w:rFonts w:ascii="Times New Roman" w:eastAsia="Times New Roman" w:hAnsi="Times New Roman" w:cs="Times New Roman"/>
                <w:sz w:val="26"/>
                <w:szCs w:val="26"/>
              </w:rPr>
            </w:pPr>
            <w:r w:rsidRPr="00D45A58">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w:t>
            </w:r>
            <w:r w:rsidRPr="00D45A58">
              <w:rPr>
                <w:rFonts w:ascii="Times New Roman" w:eastAsia="Times New Roman" w:hAnsi="Times New Roman" w:cs="Times New Roman"/>
                <w:sz w:val="26"/>
                <w:szCs w:val="26"/>
              </w:rPr>
              <w:t>Để sống giản dị, con người phải trải qua sự rèn luyện, cần một năng lực sống, quyết tâm cao, cũng cần hòa mình vào cuộc sống đế sống và cảm nhận, cần loại bỏ lòng tham và bù đắp tình yêu cuộc sống. Đó là cách để tránh mọi cám dỗ, giảm áp lực tinh thần và nâng cao bản lĩnh văn hoá.</w:t>
            </w:r>
          </w:p>
        </w:tc>
      </w:tr>
    </w:tbl>
    <w:p w:rsidR="005C374E" w:rsidRDefault="005C374E" w:rsidP="007C2D01">
      <w:pPr>
        <w:jc w:val="center"/>
        <w:rPr>
          <w:rFonts w:ascii="Times New Roman" w:hAnsi="Times New Roman" w:cs="Times New Roman"/>
          <w:b/>
          <w:sz w:val="28"/>
          <w:szCs w:val="28"/>
        </w:rPr>
      </w:pPr>
      <w:r w:rsidRPr="005C374E">
        <w:rPr>
          <w:rFonts w:ascii="Times New Roman" w:hAnsi="Times New Roman" w:cs="Times New Roman"/>
          <w:b/>
          <w:sz w:val="28"/>
          <w:szCs w:val="28"/>
        </w:rPr>
        <w:t>KẾT BÀI</w:t>
      </w:r>
    </w:p>
    <w:tbl>
      <w:tblPr>
        <w:tblStyle w:val="TableGrid"/>
        <w:tblW w:w="0" w:type="auto"/>
        <w:tblInd w:w="-572" w:type="dxa"/>
        <w:tblLook w:val="04A0" w:firstRow="1" w:lastRow="0" w:firstColumn="1" w:lastColumn="0" w:noHBand="0" w:noVBand="1"/>
      </w:tblPr>
      <w:tblGrid>
        <w:gridCol w:w="4739"/>
        <w:gridCol w:w="5609"/>
      </w:tblGrid>
      <w:tr w:rsidR="005C374E" w:rsidRPr="00D45A58" w:rsidTr="007C2D01">
        <w:trPr>
          <w:trHeight w:val="539"/>
        </w:trPr>
        <w:tc>
          <w:tcPr>
            <w:tcW w:w="10348" w:type="dxa"/>
            <w:gridSpan w:val="2"/>
            <w:shd w:val="clear" w:color="auto" w:fill="FFF2CC" w:themeFill="accent4" w:themeFillTint="33"/>
            <w:vAlign w:val="center"/>
          </w:tcPr>
          <w:p w:rsidR="005C374E" w:rsidRPr="00D45A58" w:rsidRDefault="005C374E" w:rsidP="00F15D43">
            <w:pPr>
              <w:spacing w:line="276" w:lineRule="auto"/>
              <w:ind w:left="-142"/>
              <w:jc w:val="center"/>
              <w:rPr>
                <w:rFonts w:ascii="Times New Roman" w:eastAsia="Times New Roman" w:hAnsi="Times New Roman" w:cs="Times New Roman"/>
                <w:b/>
                <w:bCs/>
                <w:color w:val="000000" w:themeColor="text1"/>
                <w:sz w:val="26"/>
                <w:szCs w:val="26"/>
                <w:lang w:eastAsia="vi-VN"/>
              </w:rPr>
            </w:pPr>
            <w:r w:rsidRPr="00D45A58">
              <w:rPr>
                <w:rFonts w:ascii="Times New Roman" w:eastAsia="Times New Roman" w:hAnsi="Times New Roman" w:cs="Times New Roman"/>
                <w:b/>
                <w:bCs/>
                <w:color w:val="000000" w:themeColor="text1"/>
                <w:sz w:val="26"/>
                <w:szCs w:val="26"/>
                <w:lang w:eastAsia="vi-VN"/>
              </w:rPr>
              <w:lastRenderedPageBreak/>
              <w:t>Kết bài</w:t>
            </w:r>
            <w:r>
              <w:rPr>
                <w:rFonts w:ascii="Times New Roman" w:eastAsia="Times New Roman" w:hAnsi="Times New Roman" w:cs="Times New Roman"/>
                <w:b/>
                <w:bCs/>
                <w:color w:val="000000" w:themeColor="text1"/>
                <w:sz w:val="26"/>
                <w:szCs w:val="26"/>
                <w:lang w:eastAsia="vi-VN"/>
              </w:rPr>
              <w:t xml:space="preserve">: </w:t>
            </w:r>
            <w:r w:rsidRPr="00D45A58">
              <w:rPr>
                <w:rFonts w:ascii="Times New Roman" w:eastAsia="Times New Roman" w:hAnsi="Times New Roman" w:cs="Times New Roman"/>
                <w:b/>
                <w:bCs/>
                <w:color w:val="000000" w:themeColor="text1"/>
                <w:sz w:val="26"/>
                <w:szCs w:val="26"/>
                <w:lang w:eastAsia="vi-VN"/>
              </w:rPr>
              <w:t>Khẳng định lại vấn đề + đưa ra thông điệp</w:t>
            </w:r>
          </w:p>
        </w:tc>
      </w:tr>
      <w:tr w:rsidR="005C374E" w:rsidRPr="00D45A58" w:rsidTr="007C2D01">
        <w:tc>
          <w:tcPr>
            <w:tcW w:w="4739" w:type="dxa"/>
          </w:tcPr>
          <w:p w:rsidR="005C374E" w:rsidRPr="00D45A58" w:rsidRDefault="005C374E" w:rsidP="00F15D43">
            <w:pPr>
              <w:pStyle w:val="ListParagraph"/>
              <w:spacing w:line="276" w:lineRule="auto"/>
              <w:ind w:left="32"/>
              <w:jc w:val="both"/>
              <w:rPr>
                <w:rFonts w:ascii="Times New Roman" w:hAnsi="Times New Roman" w:cs="Times New Roman"/>
                <w:sz w:val="26"/>
                <w:szCs w:val="26"/>
              </w:rPr>
            </w:pPr>
            <w:r w:rsidRPr="00D45A58">
              <w:rPr>
                <w:rFonts w:ascii="Times New Roman" w:eastAsia="Times New Roman" w:hAnsi="Times New Roman" w:cs="Times New Roman"/>
                <w:b/>
                <w:bCs/>
                <w:color w:val="000000" w:themeColor="text1"/>
                <w:sz w:val="26"/>
                <w:szCs w:val="26"/>
                <w:lang w:eastAsia="vi-VN"/>
              </w:rPr>
              <w:t xml:space="preserve">Cách 1: </w:t>
            </w:r>
            <w:r w:rsidRPr="00D45A58">
              <w:rPr>
                <w:rFonts w:ascii="Times New Roman" w:hAnsi="Times New Roman" w:cs="Times New Roman"/>
                <w:sz w:val="26"/>
                <w:szCs w:val="26"/>
              </w:rPr>
              <w:t xml:space="preserve">Có thể nói, </w:t>
            </w:r>
            <w:r w:rsidRPr="005C374E">
              <w:rPr>
                <w:rFonts w:ascii="Times New Roman" w:hAnsi="Times New Roman" w:cs="Times New Roman"/>
                <w:b/>
                <w:sz w:val="26"/>
                <w:szCs w:val="26"/>
              </w:rPr>
              <w:t>A</w:t>
            </w:r>
            <w:r>
              <w:rPr>
                <w:rFonts w:ascii="Times New Roman" w:hAnsi="Times New Roman" w:cs="Times New Roman"/>
                <w:sz w:val="26"/>
                <w:szCs w:val="26"/>
              </w:rPr>
              <w:t xml:space="preserve"> </w:t>
            </w:r>
            <w:r w:rsidRPr="00D45A58">
              <w:rPr>
                <w:rFonts w:ascii="Times New Roman" w:hAnsi="Times New Roman" w:cs="Times New Roman"/>
                <w:sz w:val="26"/>
                <w:szCs w:val="26"/>
              </w:rPr>
              <w:t>là một bài học vô giá mà ta nhận được từ cuộc sống. Vì vậy, đừng để thời gian trôi qua một cách lãng phí mà hãy thực hành ngày từ hôm nay để sống một cuốc đời có ý nghĩa bạn nhé!</w:t>
            </w:r>
          </w:p>
          <w:p w:rsidR="005C374E" w:rsidRPr="00D45A58" w:rsidRDefault="005C374E" w:rsidP="00F15D43">
            <w:pPr>
              <w:pStyle w:val="ListParagraph"/>
              <w:spacing w:line="276" w:lineRule="auto"/>
              <w:ind w:left="0"/>
              <w:jc w:val="both"/>
              <w:rPr>
                <w:rFonts w:ascii="Times New Roman" w:hAnsi="Times New Roman" w:cs="Times New Roman"/>
                <w:color w:val="333333"/>
                <w:sz w:val="26"/>
                <w:szCs w:val="26"/>
                <w:shd w:val="clear" w:color="auto" w:fill="FFFFFF"/>
              </w:rPr>
            </w:pPr>
            <w:r w:rsidRPr="00D45A58">
              <w:rPr>
                <w:rFonts w:ascii="Times New Roman" w:eastAsia="Times New Roman" w:hAnsi="Times New Roman" w:cs="Times New Roman"/>
                <w:b/>
                <w:bCs/>
                <w:color w:val="000000" w:themeColor="text1"/>
                <w:sz w:val="26"/>
                <w:szCs w:val="26"/>
                <w:lang w:eastAsia="vi-VN"/>
              </w:rPr>
              <w:t xml:space="preserve">Cách 2: </w:t>
            </w:r>
            <w:r w:rsidRPr="00D45A58">
              <w:rPr>
                <w:rFonts w:ascii="Times New Roman" w:hAnsi="Times New Roman" w:cs="Times New Roman"/>
                <w:color w:val="333333"/>
                <w:sz w:val="26"/>
                <w:szCs w:val="26"/>
                <w:shd w:val="clear" w:color="auto" w:fill="FFFFFF"/>
              </w:rPr>
              <w:t xml:space="preserve">Khát vọng thành công chính là một điểm đến mà mỗi con người đều hướng tới, vì vậy trên con đường tìm kiếm khát vọng ấy bài học về </w:t>
            </w:r>
            <w:r w:rsidRPr="005C374E">
              <w:rPr>
                <w:rFonts w:ascii="Times New Roman" w:hAnsi="Times New Roman" w:cs="Times New Roman"/>
                <w:b/>
                <w:color w:val="333333"/>
                <w:sz w:val="26"/>
                <w:szCs w:val="26"/>
                <w:shd w:val="clear" w:color="auto" w:fill="FFFFFF"/>
              </w:rPr>
              <w:t xml:space="preserve">A </w:t>
            </w:r>
            <w:r w:rsidRPr="00D45A58">
              <w:rPr>
                <w:rFonts w:ascii="Times New Roman" w:hAnsi="Times New Roman" w:cs="Times New Roman"/>
                <w:color w:val="333333"/>
                <w:sz w:val="26"/>
                <w:szCs w:val="26"/>
                <w:shd w:val="clear" w:color="auto" w:fill="FFFFFF"/>
              </w:rPr>
              <w:t>chính là vạch chỉ đường cho ta chạm tới thành công còn vẹn nguyên giá trị cho hôm nay và mai sau.</w:t>
            </w:r>
          </w:p>
          <w:p w:rsidR="005C374E" w:rsidRPr="0036481D" w:rsidRDefault="005C374E" w:rsidP="005C374E">
            <w:pPr>
              <w:pStyle w:val="ListParagraph"/>
              <w:spacing w:line="276" w:lineRule="auto"/>
              <w:ind w:left="32"/>
              <w:jc w:val="both"/>
              <w:rPr>
                <w:rFonts w:ascii="Times New Roman" w:hAnsi="Times New Roman" w:cs="Times New Roman"/>
                <w:sz w:val="26"/>
                <w:szCs w:val="26"/>
              </w:rPr>
            </w:pPr>
            <w:r w:rsidRPr="00D45A58">
              <w:rPr>
                <w:rFonts w:ascii="Times New Roman" w:hAnsi="Times New Roman" w:cs="Times New Roman"/>
                <w:b/>
                <w:color w:val="333333"/>
                <w:sz w:val="26"/>
                <w:szCs w:val="26"/>
                <w:shd w:val="clear" w:color="auto" w:fill="FFFFFF"/>
              </w:rPr>
              <w:t xml:space="preserve">Cách 3: </w:t>
            </w:r>
            <w:r w:rsidRPr="00D45A58">
              <w:rPr>
                <w:rFonts w:ascii="Times New Roman" w:hAnsi="Times New Roman" w:cs="Times New Roman"/>
                <w:sz w:val="26"/>
                <w:szCs w:val="26"/>
              </w:rPr>
              <w:t>Tôi tin rằng, khi bạn tự vương lên, tự nhận thứuc được gái trị của bản thân từ việc hiểu rõ thông điệ</w:t>
            </w:r>
            <w:r>
              <w:rPr>
                <w:rFonts w:ascii="Times New Roman" w:hAnsi="Times New Roman" w:cs="Times New Roman"/>
                <w:sz w:val="26"/>
                <w:szCs w:val="26"/>
              </w:rPr>
              <w:t xml:space="preserve">p cao quý mà khúc tình ca </w:t>
            </w:r>
            <w:r w:rsidRPr="005C374E">
              <w:rPr>
                <w:rFonts w:ascii="Times New Roman" w:hAnsi="Times New Roman" w:cs="Times New Roman"/>
                <w:b/>
                <w:sz w:val="26"/>
                <w:szCs w:val="26"/>
              </w:rPr>
              <w:t>A</w:t>
            </w:r>
            <w:r w:rsidRPr="00D45A58">
              <w:rPr>
                <w:rFonts w:ascii="Times New Roman" w:hAnsi="Times New Roman" w:cs="Times New Roman"/>
                <w:sz w:val="26"/>
                <w:szCs w:val="26"/>
              </w:rPr>
              <w:t xml:space="preserve"> mang lại cũng là lúc bạn chạm tới hành trình chinh phục thành công của chính mình</w:t>
            </w:r>
            <w:r>
              <w:rPr>
                <w:rFonts w:ascii="Times New Roman" w:hAnsi="Times New Roman" w:cs="Times New Roman"/>
                <w:sz w:val="26"/>
                <w:szCs w:val="26"/>
              </w:rPr>
              <w:t>.</w:t>
            </w:r>
          </w:p>
        </w:tc>
        <w:tc>
          <w:tcPr>
            <w:tcW w:w="5609" w:type="dxa"/>
          </w:tcPr>
          <w:p w:rsidR="005C374E" w:rsidRPr="00D45A58" w:rsidRDefault="005C374E" w:rsidP="00F15D43">
            <w:pPr>
              <w:spacing w:line="276" w:lineRule="auto"/>
              <w:ind w:right="-33"/>
              <w:jc w:val="both"/>
              <w:rPr>
                <w:rFonts w:ascii="Times New Roman" w:eastAsia="Times New Roman" w:hAnsi="Times New Roman" w:cs="Times New Roman"/>
                <w:b/>
                <w:bCs/>
                <w:i/>
                <w:color w:val="000000" w:themeColor="text1"/>
                <w:sz w:val="26"/>
                <w:szCs w:val="26"/>
                <w:lang w:eastAsia="vi-VN"/>
              </w:rPr>
            </w:pPr>
            <w:r w:rsidRPr="00D45A58">
              <w:rPr>
                <w:rFonts w:ascii="Times New Roman" w:eastAsia="Times New Roman" w:hAnsi="Times New Roman" w:cs="Times New Roman"/>
                <w:b/>
                <w:bCs/>
                <w:i/>
                <w:color w:val="000000" w:themeColor="text1"/>
                <w:sz w:val="26"/>
                <w:szCs w:val="26"/>
                <w:lang w:eastAsia="vi-VN"/>
              </w:rPr>
              <w:t>*Ví dụ: Sự tự tin</w:t>
            </w:r>
            <w:r>
              <w:rPr>
                <w:rFonts w:ascii="Times New Roman" w:eastAsia="Times New Roman" w:hAnsi="Times New Roman" w:cs="Times New Roman"/>
                <w:b/>
                <w:bCs/>
                <w:i/>
                <w:color w:val="000000" w:themeColor="text1"/>
                <w:sz w:val="26"/>
                <w:szCs w:val="26"/>
                <w:lang w:eastAsia="vi-VN"/>
              </w:rPr>
              <w:t xml:space="preserve"> (A) </w:t>
            </w:r>
          </w:p>
          <w:p w:rsidR="005C374E" w:rsidRPr="00D45A58" w:rsidRDefault="005C374E" w:rsidP="00F15D43">
            <w:pPr>
              <w:pStyle w:val="ListParagraph"/>
              <w:ind w:left="32"/>
              <w:jc w:val="both"/>
              <w:rPr>
                <w:rFonts w:ascii="Times New Roman" w:hAnsi="Times New Roman" w:cs="Times New Roman"/>
                <w:sz w:val="26"/>
                <w:szCs w:val="26"/>
              </w:rPr>
            </w:pPr>
            <w:r w:rsidRPr="00D45A58">
              <w:rPr>
                <w:rFonts w:ascii="Times New Roman" w:eastAsia="Times New Roman" w:hAnsi="Times New Roman" w:cs="Times New Roman"/>
                <w:b/>
                <w:bCs/>
                <w:color w:val="000000" w:themeColor="text1"/>
                <w:sz w:val="26"/>
                <w:szCs w:val="26"/>
                <w:lang w:eastAsia="vi-VN"/>
              </w:rPr>
              <w:t xml:space="preserve">Cách 1: </w:t>
            </w:r>
            <w:r w:rsidRPr="00D45A58">
              <w:rPr>
                <w:rFonts w:ascii="Times New Roman" w:hAnsi="Times New Roman" w:cs="Times New Roman"/>
                <w:sz w:val="26"/>
                <w:szCs w:val="26"/>
              </w:rPr>
              <w:t xml:space="preserve">Có thể nói, </w:t>
            </w:r>
            <w:r w:rsidRPr="005C374E">
              <w:rPr>
                <w:rFonts w:ascii="Times New Roman" w:hAnsi="Times New Roman" w:cs="Times New Roman"/>
                <w:b/>
                <w:i/>
                <w:sz w:val="26"/>
                <w:szCs w:val="26"/>
              </w:rPr>
              <w:t>sự tự tin</w:t>
            </w:r>
            <w:r w:rsidRPr="00D45A58">
              <w:rPr>
                <w:rFonts w:ascii="Times New Roman" w:hAnsi="Times New Roman" w:cs="Times New Roman"/>
                <w:sz w:val="26"/>
                <w:szCs w:val="26"/>
              </w:rPr>
              <w:t xml:space="preserve"> là một bài học vô giá mà ta nhận được từ cuộc sống. Vì vậy, đừng để thời gian trôi qua một cách lãng phí mà hãy thực hành ngày từ hôm nay để sống một cuốc đời có ý nghĩa bạn nhé!</w:t>
            </w:r>
          </w:p>
          <w:p w:rsidR="005C374E" w:rsidRPr="00D45A58" w:rsidRDefault="005C374E" w:rsidP="00F15D43">
            <w:pPr>
              <w:pStyle w:val="ListParagraph"/>
              <w:ind w:left="32"/>
              <w:jc w:val="both"/>
              <w:rPr>
                <w:rFonts w:ascii="Times New Roman" w:hAnsi="Times New Roman" w:cs="Times New Roman"/>
                <w:sz w:val="26"/>
                <w:szCs w:val="26"/>
              </w:rPr>
            </w:pPr>
            <w:r w:rsidRPr="00D45A58">
              <w:rPr>
                <w:rFonts w:ascii="Times New Roman" w:eastAsia="Times New Roman" w:hAnsi="Times New Roman" w:cs="Times New Roman"/>
                <w:b/>
                <w:bCs/>
                <w:color w:val="000000" w:themeColor="text1"/>
                <w:sz w:val="26"/>
                <w:szCs w:val="26"/>
                <w:lang w:eastAsia="vi-VN"/>
              </w:rPr>
              <w:t>*Ví dụ:</w:t>
            </w:r>
            <w:r w:rsidRPr="00D45A58">
              <w:rPr>
                <w:rFonts w:ascii="Times New Roman" w:hAnsi="Times New Roman" w:cs="Times New Roman"/>
                <w:sz w:val="26"/>
                <w:szCs w:val="26"/>
              </w:rPr>
              <w:t xml:space="preserve"> </w:t>
            </w:r>
            <w:r w:rsidRPr="00D45A58">
              <w:rPr>
                <w:rFonts w:ascii="Times New Roman" w:hAnsi="Times New Roman" w:cs="Times New Roman"/>
                <w:b/>
                <w:sz w:val="26"/>
                <w:szCs w:val="26"/>
              </w:rPr>
              <w:t>Ước mơ cao đẹp</w:t>
            </w:r>
            <w:r>
              <w:rPr>
                <w:rFonts w:ascii="Times New Roman" w:hAnsi="Times New Roman" w:cs="Times New Roman"/>
                <w:b/>
                <w:sz w:val="26"/>
                <w:szCs w:val="26"/>
              </w:rPr>
              <w:t xml:space="preserve"> (A)</w:t>
            </w:r>
          </w:p>
          <w:p w:rsidR="005C374E" w:rsidRPr="007C2D01" w:rsidRDefault="005C374E" w:rsidP="00F15D43">
            <w:pPr>
              <w:pStyle w:val="ListParagraph"/>
              <w:ind w:left="0"/>
              <w:jc w:val="both"/>
              <w:rPr>
                <w:rFonts w:ascii="Times New Roman" w:hAnsi="Times New Roman" w:cs="Times New Roman"/>
                <w:sz w:val="26"/>
                <w:szCs w:val="26"/>
                <w:shd w:val="clear" w:color="auto" w:fill="FFFFFF"/>
              </w:rPr>
            </w:pPr>
            <w:r w:rsidRPr="005C374E">
              <w:rPr>
                <w:rFonts w:ascii="Times New Roman" w:eastAsia="Times New Roman" w:hAnsi="Times New Roman" w:cs="Times New Roman"/>
                <w:b/>
                <w:bCs/>
                <w:sz w:val="26"/>
                <w:szCs w:val="26"/>
                <w:lang w:eastAsia="vi-VN"/>
              </w:rPr>
              <w:t xml:space="preserve">Cách 2: </w:t>
            </w:r>
            <w:r w:rsidRPr="005C374E">
              <w:rPr>
                <w:rFonts w:ascii="Times New Roman" w:hAnsi="Times New Roman" w:cs="Times New Roman"/>
                <w:sz w:val="26"/>
                <w:szCs w:val="26"/>
                <w:shd w:val="clear" w:color="auto" w:fill="FFFFFF"/>
              </w:rPr>
              <w:t xml:space="preserve">Khát vọng thành công chính là một điểm đến mà mỗi con người đều hướng tới, vì vậy trên con đường tìm kiếm khát vọng ấy bài học về nuôi dưỡng </w:t>
            </w:r>
            <w:r w:rsidRPr="005C374E">
              <w:rPr>
                <w:rFonts w:ascii="Times New Roman" w:hAnsi="Times New Roman" w:cs="Times New Roman"/>
                <w:b/>
                <w:i/>
                <w:sz w:val="26"/>
                <w:szCs w:val="26"/>
                <w:shd w:val="clear" w:color="auto" w:fill="FFFFFF"/>
              </w:rPr>
              <w:t>ư</w:t>
            </w:r>
            <w:r w:rsidRPr="005C374E">
              <w:rPr>
                <w:rFonts w:ascii="Times New Roman" w:hAnsi="Times New Roman" w:cs="Times New Roman"/>
                <w:b/>
                <w:i/>
                <w:sz w:val="26"/>
                <w:szCs w:val="26"/>
              </w:rPr>
              <w:t>ớc mơ cao đẹp</w:t>
            </w:r>
            <w:r w:rsidRPr="005C374E">
              <w:rPr>
                <w:rFonts w:ascii="Times New Roman" w:hAnsi="Times New Roman" w:cs="Times New Roman"/>
                <w:sz w:val="26"/>
                <w:szCs w:val="26"/>
                <w:shd w:val="clear" w:color="auto" w:fill="FFFFFF"/>
              </w:rPr>
              <w:t xml:space="preserve"> chính là vạch chỉ đường cho ta chạm tới thành công còn vẹn nguyên giá trị cho hôm nay và mai sau.</w:t>
            </w:r>
          </w:p>
          <w:p w:rsidR="005C374E" w:rsidRPr="00D45A58" w:rsidRDefault="005C374E" w:rsidP="00F15D43">
            <w:pPr>
              <w:pStyle w:val="ListParagraph"/>
              <w:ind w:left="0"/>
              <w:jc w:val="both"/>
              <w:rPr>
                <w:rFonts w:ascii="Times New Roman" w:hAnsi="Times New Roman" w:cs="Times New Roman"/>
                <w:color w:val="333333"/>
                <w:sz w:val="26"/>
                <w:szCs w:val="26"/>
                <w:shd w:val="clear" w:color="auto" w:fill="FFFFFF"/>
              </w:rPr>
            </w:pPr>
            <w:r w:rsidRPr="00D45A58">
              <w:rPr>
                <w:rFonts w:ascii="Times New Roman" w:hAnsi="Times New Roman" w:cs="Times New Roman"/>
                <w:b/>
                <w:sz w:val="26"/>
                <w:szCs w:val="26"/>
              </w:rPr>
              <w:t>*Ví dụ: Tính tự lập</w:t>
            </w:r>
            <w:r>
              <w:rPr>
                <w:rFonts w:ascii="Times New Roman" w:hAnsi="Times New Roman" w:cs="Times New Roman"/>
                <w:b/>
                <w:sz w:val="26"/>
                <w:szCs w:val="26"/>
              </w:rPr>
              <w:t xml:space="preserve"> (A)</w:t>
            </w:r>
          </w:p>
          <w:p w:rsidR="005C374E" w:rsidRPr="0036481D" w:rsidRDefault="005C374E" w:rsidP="00F15D43">
            <w:pPr>
              <w:pStyle w:val="ListParagraph"/>
              <w:spacing w:line="276" w:lineRule="auto"/>
              <w:ind w:left="32"/>
              <w:jc w:val="both"/>
              <w:rPr>
                <w:rFonts w:ascii="Times New Roman" w:hAnsi="Times New Roman" w:cs="Times New Roman"/>
                <w:sz w:val="26"/>
                <w:szCs w:val="26"/>
              </w:rPr>
            </w:pPr>
            <w:r w:rsidRPr="00D45A58">
              <w:rPr>
                <w:rFonts w:ascii="Times New Roman" w:hAnsi="Times New Roman" w:cs="Times New Roman"/>
                <w:b/>
                <w:color w:val="333333"/>
                <w:sz w:val="26"/>
                <w:szCs w:val="26"/>
                <w:shd w:val="clear" w:color="auto" w:fill="FFFFFF"/>
              </w:rPr>
              <w:t xml:space="preserve">Cách 3: </w:t>
            </w:r>
            <w:r w:rsidRPr="00D45A58">
              <w:rPr>
                <w:rFonts w:ascii="Times New Roman" w:hAnsi="Times New Roman" w:cs="Times New Roman"/>
                <w:sz w:val="26"/>
                <w:szCs w:val="26"/>
              </w:rPr>
              <w:t xml:space="preserve">Tôi tin rằng, khi bạn tự vương lên, tự nhận thứuc được gái trị của bản thân từ việc hiểu rõ thông điệp cao quý mà khúc tình ca về </w:t>
            </w:r>
            <w:r w:rsidRPr="005C374E">
              <w:rPr>
                <w:rFonts w:ascii="Times New Roman" w:hAnsi="Times New Roman" w:cs="Times New Roman"/>
                <w:b/>
                <w:i/>
                <w:sz w:val="26"/>
                <w:szCs w:val="26"/>
              </w:rPr>
              <w:t>tính tự lập</w:t>
            </w:r>
            <w:r w:rsidRPr="00D45A58">
              <w:rPr>
                <w:rFonts w:ascii="Times New Roman" w:hAnsi="Times New Roman" w:cs="Times New Roman"/>
                <w:sz w:val="26"/>
                <w:szCs w:val="26"/>
              </w:rPr>
              <w:t xml:space="preserve"> mang lại cũng là lúc bạn chạm tới hành trình chinh phục thành công của chính mình</w:t>
            </w:r>
            <w:r>
              <w:rPr>
                <w:rFonts w:ascii="Times New Roman" w:hAnsi="Times New Roman" w:cs="Times New Roman"/>
                <w:sz w:val="26"/>
                <w:szCs w:val="26"/>
              </w:rPr>
              <w:t>.</w:t>
            </w:r>
          </w:p>
        </w:tc>
      </w:tr>
    </w:tbl>
    <w:p w:rsidR="005C374E" w:rsidRDefault="005C374E" w:rsidP="007C2D01">
      <w:pPr>
        <w:spacing w:after="0"/>
        <w:jc w:val="center"/>
        <w:rPr>
          <w:rFonts w:ascii="Times New Roman" w:hAnsi="Times New Roman" w:cs="Times New Roman"/>
          <w:b/>
          <w:sz w:val="28"/>
          <w:szCs w:val="28"/>
        </w:rPr>
      </w:pPr>
    </w:p>
    <w:p w:rsidR="00B13783" w:rsidRPr="005C374E" w:rsidRDefault="00B13783" w:rsidP="00B13783">
      <w:pPr>
        <w:spacing w:after="0"/>
        <w:rPr>
          <w:rFonts w:ascii="Times New Roman" w:hAnsi="Times New Roman" w:cs="Times New Roman"/>
          <w:b/>
          <w:sz w:val="28"/>
          <w:szCs w:val="28"/>
        </w:rPr>
      </w:pPr>
    </w:p>
    <w:sectPr w:rsidR="00B13783" w:rsidRPr="005C374E" w:rsidSect="007C2D01">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5B"/>
    <w:rsid w:val="00001FFE"/>
    <w:rsid w:val="00155810"/>
    <w:rsid w:val="00207E13"/>
    <w:rsid w:val="002A0229"/>
    <w:rsid w:val="005C374E"/>
    <w:rsid w:val="0078665B"/>
    <w:rsid w:val="007C2D01"/>
    <w:rsid w:val="007F18D1"/>
    <w:rsid w:val="00B13783"/>
    <w:rsid w:val="00BF2D27"/>
    <w:rsid w:val="00E45134"/>
    <w:rsid w:val="00FB0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2955E-0D50-40C5-9687-F83D32C6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155810"/>
    <w:pPr>
      <w:keepNext/>
      <w:keepLines/>
      <w:spacing w:before="240" w:after="0" w:line="276" w:lineRule="auto"/>
      <w:contextualSpacing/>
      <w:jc w:val="center"/>
      <w:outlineLvl w:val="0"/>
    </w:pPr>
    <w:rPr>
      <w:rFonts w:ascii="Times New Roman" w:eastAsiaTheme="majorEastAsia" w:hAnsi="Times New Roman" w:cs="Times New Roman"/>
      <w:b/>
      <w:color w:val="FF0000"/>
      <w:sz w:val="32"/>
      <w:szCs w:val="3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6E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FB06E7"/>
    <w:pPr>
      <w:spacing w:before="100" w:beforeAutospacing="1" w:after="100" w:afterAutospacing="1" w:line="240" w:lineRule="auto"/>
    </w:pPr>
    <w:rPr>
      <w:rFonts w:ascii="Times New Roman" w:eastAsia="Times New Roman" w:hAnsi="Times New Roman" w:cs="Times New Roman"/>
      <w:sz w:val="24"/>
      <w:szCs w:val="24"/>
      <w:lang w:val="vi-VN" w:eastAsia="ja-JP"/>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FB06E7"/>
    <w:rPr>
      <w:rFonts w:ascii="Times New Roman" w:eastAsia="Times New Roman" w:hAnsi="Times New Roman" w:cs="Times New Roman"/>
      <w:sz w:val="24"/>
      <w:szCs w:val="24"/>
      <w:lang w:val="vi-VN" w:eastAsia="ja-JP"/>
    </w:rPr>
  </w:style>
  <w:style w:type="paragraph" w:styleId="ListParagraph">
    <w:name w:val="List Paragraph"/>
    <w:basedOn w:val="Normal"/>
    <w:uiPriority w:val="34"/>
    <w:qFormat/>
    <w:rsid w:val="005C374E"/>
    <w:pPr>
      <w:ind w:left="720"/>
      <w:contextualSpacing/>
    </w:pPr>
    <w:rPr>
      <w:rFonts w:eastAsia="MS Mincho"/>
    </w:rPr>
  </w:style>
  <w:style w:type="character" w:customStyle="1" w:styleId="Heading1Char">
    <w:name w:val="Heading 1 Char"/>
    <w:basedOn w:val="DefaultParagraphFont"/>
    <w:link w:val="Heading1"/>
    <w:rsid w:val="00155810"/>
    <w:rPr>
      <w:rFonts w:ascii="Times New Roman" w:eastAsiaTheme="majorEastAsia" w:hAnsi="Times New Roman" w:cs="Times New Roman"/>
      <w:b/>
      <w:color w:val="FF0000"/>
      <w:sz w:val="32"/>
      <w:szCs w:val="32"/>
      <w:lang w:val="vi-VN" w:eastAsia="ja-JP"/>
    </w:rPr>
  </w:style>
  <w:style w:type="character" w:styleId="Emphasis">
    <w:name w:val="Emphasis"/>
    <w:basedOn w:val="DefaultParagraphFont"/>
    <w:uiPriority w:val="20"/>
    <w:qFormat/>
    <w:rsid w:val="00155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3193</Words>
  <Characters>18203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THI PHUONG</dc:creator>
  <cp:keywords/>
  <dc:description/>
  <cp:lastModifiedBy>LO THI PHUONG</cp:lastModifiedBy>
  <cp:revision>8</cp:revision>
  <dcterms:created xsi:type="dcterms:W3CDTF">2025-03-19T00:36:00Z</dcterms:created>
  <dcterms:modified xsi:type="dcterms:W3CDTF">2025-04-27T13:03:00Z</dcterms:modified>
</cp:coreProperties>
</file>